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ABE" w:rsidRPr="00E8786D" w:rsidRDefault="000F4ABE">
      <w:pPr>
        <w:rPr>
          <w:rFonts w:ascii="Arial" w:hAnsi="Arial" w:cs="Arial"/>
          <w:sz w:val="24"/>
          <w:szCs w:val="24"/>
          <w14:shadow w14:blurRad="69850" w14:dist="43180" w14:dir="5400000" w14:sx="0" w14:sy="0" w14:kx="0" w14:ky="0" w14:algn="none">
            <w14:srgbClr w14:val="000000">
              <w14:alpha w14:val="35000"/>
            </w14:srgbClr>
          </w14:shadow>
          <w14:textOutline w14:w="1905" w14:cap="flat" w14:cmpd="sng" w14:algn="ctr">
            <w14:solidFill>
              <w14:schemeClr w14:val="tx2"/>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07EF1">
        <w:rPr>
          <w:rFonts w:ascii="Arial" w:hAnsi="Arial" w:cs="Arial"/>
          <w:color w:val="17365D" w:themeColor="text2" w:themeShade="BF"/>
          <w:sz w:val="36"/>
          <w:szCs w:val="36"/>
          <w14:shadow w14:blurRad="69850" w14:dist="43180" w14:dir="5400000" w14:sx="0" w14:sy="0" w14:kx="0" w14:ky="0" w14:algn="none">
            <w14:srgbClr w14:val="000000">
              <w14:alpha w14:val="35000"/>
            </w14:srgbClr>
          </w14:shadow>
          <w14:textOutline w14:w="1905" w14:cap="flat" w14:cmpd="sng" w14:algn="ctr">
            <w14:solidFill>
              <w14:schemeClr w14:val="tx2"/>
            </w14:solidFill>
            <w14:prstDash w14:val="solid"/>
            <w14:round/>
          </w14:textOutline>
        </w:rPr>
        <w:t>Lösung</w:t>
      </w:r>
      <w:r w:rsidRPr="00F07EF1">
        <w:rPr>
          <w:rFonts w:ascii="Arial" w:hAnsi="Arial" w:cs="Arial"/>
          <w:color w:val="17365D" w:themeColor="text2" w:themeShade="BF"/>
          <w:sz w:val="36"/>
          <w:szCs w:val="36"/>
          <w14:shadow w14:blurRad="69850" w14:dist="43180" w14:dir="5400000" w14:sx="0" w14:sy="0" w14:kx="0" w14:ky="0" w14:algn="none">
            <w14:srgbClr w14:val="000000">
              <w14:alpha w14:val="35000"/>
            </w14:srgbClr>
          </w14:shadow>
          <w14:textOutline w14:w="1905" w14:cap="flat" w14:cmpd="sng" w14:algn="ctr">
            <w14:solidFill>
              <w14:schemeClr w14:val="tx2"/>
            </w14:solidFill>
            <w14:prstDash w14:val="solid"/>
            <w14:round/>
          </w14:textOutline>
        </w:rPr>
        <w:t>en</w:t>
      </w:r>
      <w:r>
        <w:rPr>
          <w:rFonts w:ascii="Arial" w:hAnsi="Arial" w:cs="Arial"/>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solidFill>
              <w14:schemeClr w14:val="tx2"/>
            </w14:solidFill>
            <w14:prstDash w14:val="solid"/>
            <w14:round/>
          </w14:textOutline>
        </w:rPr>
        <w:t xml:space="preserve"> zu den e</w:t>
      </w:r>
      <w:r>
        <w:rPr>
          <w:rFonts w:ascii="Arial" w:hAnsi="Arial" w:cs="Arial"/>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solidFill>
              <w14:schemeClr w14:val="tx2"/>
            </w14:solidFill>
            <w14:prstDash w14:val="solid"/>
            <w14:round/>
          </w14:textOutline>
        </w:rPr>
        <w:t>xemplarische</w:t>
      </w:r>
      <w:r>
        <w:rPr>
          <w:rFonts w:ascii="Arial" w:hAnsi="Arial" w:cs="Arial"/>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solidFill>
              <w14:schemeClr w14:val="tx2"/>
            </w14:solidFill>
            <w14:prstDash w14:val="solid"/>
            <w14:round/>
          </w14:textOutline>
        </w:rPr>
        <w:t>n</w:t>
      </w:r>
      <w:r w:rsidRPr="00806641">
        <w:rPr>
          <w:rFonts w:ascii="Arial" w:hAnsi="Arial" w:cs="Arial"/>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solidFill>
              <w14:schemeClr w14:val="tx2"/>
            </w14:solidFill>
            <w14:prstDash w14:val="solid"/>
            <w14:round/>
          </w14:textOutline>
        </w:rPr>
        <w:t xml:space="preserve"> Lernsituationen für den Kaufmann/Kauffrau für Groß- und Außenhandelsmanagement</w:t>
      </w:r>
      <w:r w:rsidRPr="00806641">
        <w:rPr>
          <w:rFonts w:ascii="Arial" w:hAnsi="Arial" w:cs="Arial"/>
          <w:sz w:val="28"/>
          <w:szCs w:val="28"/>
          <w14:shadow w14:blurRad="69850" w14:dist="43180" w14:dir="5400000" w14:sx="0" w14:sy="0" w14:kx="0" w14:ky="0" w14:algn="none">
            <w14:srgbClr w14:val="000000">
              <w14:alpha w14:val="35000"/>
            </w14:srgbClr>
          </w14:shadow>
          <w14:textOutline w14:w="1905" w14:cap="flat" w14:cmpd="sng" w14:algn="ctr">
            <w14:solidFill>
              <w14:schemeClr w14:val="tx2"/>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p>
    <w:p w:rsidR="000F4ABE" w:rsidRPr="000F4ABE" w:rsidRDefault="000F4ABE" w:rsidP="000F4ABE">
      <w:pPr>
        <w:rPr>
          <w:rFonts w:ascii="Arial" w:hAnsi="Arial" w:cs="Arial"/>
          <w:sz w:val="24"/>
          <w:szCs w:val="24"/>
        </w:rPr>
      </w:pPr>
      <w:r w:rsidRPr="000F4ABE">
        <w:rPr>
          <w:rFonts w:ascii="Arial" w:hAnsi="Arial" w:cs="Arial"/>
          <w:b/>
          <w:color w:val="E36C0A" w:themeColor="accent6" w:themeShade="BF"/>
          <w:sz w:val="24"/>
          <w:szCs w:val="24"/>
        </w:rPr>
        <w:t>LF 6 (Ein Marketingkonzept entwickeln)</w:t>
      </w:r>
    </w:p>
    <w:p w:rsidR="000F4ABE" w:rsidRPr="000F4ABE" w:rsidRDefault="000F4ABE" w:rsidP="000F4ABE">
      <w:pPr>
        <w:rPr>
          <w:rFonts w:ascii="Arial" w:hAnsi="Arial" w:cs="Arial"/>
          <w:b/>
          <w:color w:val="E36C0A" w:themeColor="accent6" w:themeShade="BF"/>
          <w:sz w:val="24"/>
          <w:szCs w:val="24"/>
        </w:rPr>
      </w:pPr>
      <w:r w:rsidRPr="000F4ABE">
        <w:rPr>
          <w:rFonts w:ascii="Arial" w:hAnsi="Arial" w:cs="Arial"/>
          <w:b/>
          <w:color w:val="E36C0A" w:themeColor="accent6" w:themeShade="BF"/>
          <w:sz w:val="24"/>
          <w:szCs w:val="24"/>
        </w:rPr>
        <w:t>Lernsituation 1: Marketingkonzept und -situat</w:t>
      </w:r>
      <w:bookmarkStart w:id="0" w:name="_GoBack"/>
      <w:bookmarkEnd w:id="0"/>
      <w:r w:rsidRPr="000F4ABE">
        <w:rPr>
          <w:rFonts w:ascii="Arial" w:hAnsi="Arial" w:cs="Arial"/>
          <w:b/>
          <w:color w:val="E36C0A" w:themeColor="accent6" w:themeShade="BF"/>
          <w:sz w:val="24"/>
          <w:szCs w:val="24"/>
        </w:rPr>
        <w:t xml:space="preserve">ion eines Groß- bzw. Außenhandelsunternehmens (2-4 Unterrichtsstunden) </w:t>
      </w:r>
    </w:p>
    <w:p w:rsidR="00975CF7" w:rsidRPr="000F4ABE" w:rsidRDefault="005E20B8" w:rsidP="00975CF7">
      <w:pPr>
        <w:pStyle w:val="Listenabsatz"/>
        <w:numPr>
          <w:ilvl w:val="1"/>
          <w:numId w:val="1"/>
        </w:numPr>
        <w:rPr>
          <w:rFonts w:ascii="Arial" w:hAnsi="Arial" w:cs="Arial"/>
          <w:b/>
        </w:rPr>
      </w:pPr>
      <w:r w:rsidRPr="000F4ABE">
        <w:rPr>
          <w:rFonts w:ascii="Arial" w:hAnsi="Arial" w:cs="Arial"/>
          <w:b/>
        </w:rPr>
        <w:t>Mindmap zu den Begriffen Marketing und Konzept</w:t>
      </w:r>
    </w:p>
    <w:p w:rsidR="00975CF7" w:rsidRPr="000F4ABE" w:rsidRDefault="00975CF7" w:rsidP="00975CF7">
      <w:pPr>
        <w:rPr>
          <w:rFonts w:ascii="Arial" w:hAnsi="Arial" w:cs="Arial"/>
        </w:rPr>
      </w:pPr>
      <w:r w:rsidRPr="000F4ABE">
        <w:rPr>
          <w:rFonts w:ascii="Arial" w:hAnsi="Arial" w:cs="Arial"/>
          <w:noProof/>
          <w:lang w:eastAsia="de-DE"/>
        </w:rPr>
        <w:drawing>
          <wp:inline distT="0" distB="0" distL="0" distR="0" wp14:anchorId="62C7B4E9" wp14:editId="22744AE1">
            <wp:extent cx="4428877" cy="526617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374" t="10493" r="61825" b="11147"/>
                    <a:stretch/>
                  </pic:blipFill>
                  <pic:spPr bwMode="auto">
                    <a:xfrm>
                      <a:off x="0" y="0"/>
                      <a:ext cx="4438118" cy="5277166"/>
                    </a:xfrm>
                    <a:prstGeom prst="rect">
                      <a:avLst/>
                    </a:prstGeom>
                    <a:ln>
                      <a:noFill/>
                    </a:ln>
                    <a:extLst>
                      <a:ext uri="{53640926-AAD7-44D8-BBD7-CCE9431645EC}">
                        <a14:shadowObscured xmlns:a14="http://schemas.microsoft.com/office/drawing/2010/main"/>
                      </a:ext>
                    </a:extLst>
                  </pic:spPr>
                </pic:pic>
              </a:graphicData>
            </a:graphic>
          </wp:inline>
        </w:drawing>
      </w:r>
    </w:p>
    <w:p w:rsidR="00F51EBE" w:rsidRPr="000F4ABE" w:rsidRDefault="00F51EBE" w:rsidP="00975CF7">
      <w:pPr>
        <w:rPr>
          <w:rFonts w:ascii="Arial" w:hAnsi="Arial" w:cs="Arial"/>
        </w:rPr>
      </w:pPr>
    </w:p>
    <w:p w:rsidR="00F51EBE" w:rsidRPr="000F4ABE" w:rsidRDefault="00F51EBE" w:rsidP="00975CF7">
      <w:pPr>
        <w:rPr>
          <w:rFonts w:ascii="Arial" w:hAnsi="Arial" w:cs="Arial"/>
          <w:noProof/>
          <w:lang w:eastAsia="de-DE"/>
        </w:rPr>
      </w:pPr>
    </w:p>
    <w:p w:rsidR="00F51EBE" w:rsidRPr="000F4ABE" w:rsidRDefault="00F51EBE" w:rsidP="00975CF7">
      <w:pPr>
        <w:rPr>
          <w:rFonts w:ascii="Arial" w:hAnsi="Arial" w:cs="Arial"/>
          <w:noProof/>
          <w:lang w:eastAsia="de-DE"/>
        </w:rPr>
      </w:pPr>
    </w:p>
    <w:p w:rsidR="00F51EBE" w:rsidRPr="000F4ABE" w:rsidRDefault="00F51EBE" w:rsidP="00975CF7">
      <w:pPr>
        <w:rPr>
          <w:rFonts w:ascii="Arial" w:hAnsi="Arial" w:cs="Arial"/>
        </w:rPr>
      </w:pPr>
      <w:r w:rsidRPr="000F4ABE">
        <w:rPr>
          <w:rFonts w:ascii="Arial" w:hAnsi="Arial" w:cs="Arial"/>
          <w:noProof/>
          <w:lang w:eastAsia="de-DE"/>
        </w:rPr>
        <w:lastRenderedPageBreak/>
        <w:drawing>
          <wp:inline distT="0" distB="0" distL="0" distR="0" wp14:anchorId="6269535B" wp14:editId="7DAFBE0B">
            <wp:extent cx="4328329" cy="29181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034" t="12459" r="7988" b="19017"/>
                    <a:stretch/>
                  </pic:blipFill>
                  <pic:spPr bwMode="auto">
                    <a:xfrm>
                      <a:off x="0" y="0"/>
                      <a:ext cx="4337361" cy="2924219"/>
                    </a:xfrm>
                    <a:prstGeom prst="rect">
                      <a:avLst/>
                    </a:prstGeom>
                    <a:ln>
                      <a:noFill/>
                    </a:ln>
                    <a:extLst>
                      <a:ext uri="{53640926-AAD7-44D8-BBD7-CCE9431645EC}">
                        <a14:shadowObscured xmlns:a14="http://schemas.microsoft.com/office/drawing/2010/main"/>
                      </a:ext>
                    </a:extLst>
                  </pic:spPr>
                </pic:pic>
              </a:graphicData>
            </a:graphic>
          </wp:inline>
        </w:drawing>
      </w:r>
    </w:p>
    <w:p w:rsidR="00F51EBE" w:rsidRPr="000F4ABE" w:rsidRDefault="00F51EBE" w:rsidP="00975CF7">
      <w:pPr>
        <w:rPr>
          <w:rFonts w:ascii="Arial" w:hAnsi="Arial" w:cs="Arial"/>
        </w:rPr>
      </w:pPr>
    </w:p>
    <w:p w:rsidR="00975CF7" w:rsidRPr="000F4ABE" w:rsidRDefault="00975CF7" w:rsidP="00975CF7">
      <w:pPr>
        <w:rPr>
          <w:rFonts w:ascii="Arial" w:hAnsi="Arial" w:cs="Arial"/>
        </w:rPr>
      </w:pPr>
      <w:r w:rsidRPr="000F4ABE">
        <w:rPr>
          <w:rFonts w:ascii="Arial" w:hAnsi="Arial" w:cs="Arial"/>
        </w:rPr>
        <w:t xml:space="preserve">Dies ist </w:t>
      </w:r>
      <w:r w:rsidR="00F51EBE" w:rsidRPr="000F4ABE">
        <w:rPr>
          <w:rFonts w:ascii="Arial" w:hAnsi="Arial" w:cs="Arial"/>
        </w:rPr>
        <w:t xml:space="preserve">jeweils </w:t>
      </w:r>
      <w:r w:rsidRPr="000F4ABE">
        <w:rPr>
          <w:rFonts w:ascii="Arial" w:hAnsi="Arial" w:cs="Arial"/>
        </w:rPr>
        <w:t xml:space="preserve">nur eine Auswahl möglicher Begriffe, die sich an gängigen wissenschaftlichen Definitionen orientieren. Weitere Nennungen und ergänzende Perspektiven sind möglich und wünschenswert. </w:t>
      </w:r>
    </w:p>
    <w:p w:rsidR="00F51EBE" w:rsidRPr="000F4ABE" w:rsidRDefault="00F51EBE" w:rsidP="00F51EBE">
      <w:pPr>
        <w:pStyle w:val="Listenabsatz"/>
        <w:numPr>
          <w:ilvl w:val="1"/>
          <w:numId w:val="1"/>
        </w:numPr>
        <w:rPr>
          <w:rFonts w:ascii="Arial" w:hAnsi="Arial" w:cs="Arial"/>
          <w:b/>
        </w:rPr>
      </w:pPr>
      <w:r w:rsidRPr="000F4ABE">
        <w:rPr>
          <w:rFonts w:ascii="Arial" w:hAnsi="Arial" w:cs="Arial"/>
          <w:b/>
        </w:rPr>
        <w:t>Marketingkonzept</w:t>
      </w:r>
    </w:p>
    <w:p w:rsidR="00F51EBE" w:rsidRPr="000F4ABE" w:rsidRDefault="00F51EBE" w:rsidP="00F51EBE">
      <w:pPr>
        <w:rPr>
          <w:rFonts w:ascii="Arial" w:hAnsi="Arial" w:cs="Arial"/>
        </w:rPr>
      </w:pPr>
      <w:r w:rsidRPr="000F4ABE">
        <w:rPr>
          <w:rFonts w:ascii="Arial" w:hAnsi="Arial" w:cs="Arial"/>
        </w:rPr>
        <w:t>Ein Marketingkonzept startet immer mit folgenden drei Gru</w:t>
      </w:r>
      <w:r w:rsidR="000F4ABE">
        <w:rPr>
          <w:rFonts w:ascii="Arial" w:hAnsi="Arial" w:cs="Arial"/>
        </w:rPr>
        <w:t>ndüberlegungen:</w:t>
      </w:r>
    </w:p>
    <w:p w:rsidR="00F51EBE" w:rsidRPr="000F4ABE" w:rsidRDefault="00F51EBE" w:rsidP="00F51EBE">
      <w:pPr>
        <w:pStyle w:val="Listenabsatz"/>
        <w:numPr>
          <w:ilvl w:val="0"/>
          <w:numId w:val="2"/>
        </w:numPr>
        <w:rPr>
          <w:rFonts w:ascii="Arial" w:hAnsi="Arial" w:cs="Arial"/>
        </w:rPr>
      </w:pPr>
      <w:r w:rsidRPr="000F4ABE">
        <w:rPr>
          <w:rFonts w:ascii="Arial" w:hAnsi="Arial" w:cs="Arial"/>
        </w:rPr>
        <w:t>Was ist das Ziel meiner/unserer Bemühungen</w:t>
      </w:r>
    </w:p>
    <w:p w:rsidR="00F51EBE" w:rsidRPr="000F4ABE" w:rsidRDefault="00F51EBE" w:rsidP="00F51EBE">
      <w:pPr>
        <w:pStyle w:val="Listenabsatz"/>
        <w:numPr>
          <w:ilvl w:val="0"/>
          <w:numId w:val="2"/>
        </w:numPr>
        <w:rPr>
          <w:rFonts w:ascii="Arial" w:hAnsi="Arial" w:cs="Arial"/>
        </w:rPr>
      </w:pPr>
      <w:r w:rsidRPr="000F4ABE">
        <w:rPr>
          <w:rFonts w:ascii="Arial" w:hAnsi="Arial" w:cs="Arial"/>
        </w:rPr>
        <w:t>Wie kann dieses Ziel erreicht werden</w:t>
      </w:r>
    </w:p>
    <w:p w:rsidR="00F51EBE" w:rsidRPr="000F4ABE" w:rsidRDefault="00F51EBE" w:rsidP="00F51EBE">
      <w:pPr>
        <w:pStyle w:val="Listenabsatz"/>
        <w:numPr>
          <w:ilvl w:val="0"/>
          <w:numId w:val="2"/>
        </w:numPr>
        <w:rPr>
          <w:rFonts w:ascii="Arial" w:hAnsi="Arial" w:cs="Arial"/>
        </w:rPr>
      </w:pPr>
      <w:r w:rsidRPr="000F4ABE">
        <w:rPr>
          <w:rFonts w:ascii="Arial" w:hAnsi="Arial" w:cs="Arial"/>
        </w:rPr>
        <w:t>Was muss zur Erreichung des Ziels passieren</w:t>
      </w:r>
    </w:p>
    <w:p w:rsidR="00F51EBE" w:rsidRPr="000F4ABE" w:rsidRDefault="00844487" w:rsidP="00F51EBE">
      <w:pPr>
        <w:rPr>
          <w:rFonts w:ascii="Arial" w:hAnsi="Arial" w:cs="Arial"/>
        </w:rPr>
      </w:pPr>
      <w:r w:rsidRPr="000F4ABE">
        <w:rPr>
          <w:rFonts w:ascii="Arial" w:hAnsi="Arial" w:cs="Arial"/>
        </w:rPr>
        <w:t xml:space="preserve">Aus diesen Vorüberlegungen ergibt </w:t>
      </w:r>
      <w:r w:rsidR="000F4ABE">
        <w:rPr>
          <w:rFonts w:ascii="Arial" w:hAnsi="Arial" w:cs="Arial"/>
        </w:rPr>
        <w:t>sich die konzeptionelle Planung:</w:t>
      </w:r>
    </w:p>
    <w:p w:rsidR="00844487" w:rsidRPr="000F4ABE" w:rsidRDefault="00844487" w:rsidP="00844487">
      <w:pPr>
        <w:pStyle w:val="Listenabsatz"/>
        <w:numPr>
          <w:ilvl w:val="0"/>
          <w:numId w:val="3"/>
        </w:numPr>
        <w:rPr>
          <w:rFonts w:ascii="Arial" w:hAnsi="Arial" w:cs="Arial"/>
        </w:rPr>
      </w:pPr>
      <w:r w:rsidRPr="000F4ABE">
        <w:rPr>
          <w:rFonts w:ascii="Arial" w:hAnsi="Arial" w:cs="Arial"/>
        </w:rPr>
        <w:t>Vorüberlegungen:</w:t>
      </w:r>
    </w:p>
    <w:p w:rsidR="00844487" w:rsidRPr="000F4ABE" w:rsidRDefault="00844487" w:rsidP="00844487">
      <w:pPr>
        <w:pStyle w:val="Listenabsatz"/>
        <w:numPr>
          <w:ilvl w:val="0"/>
          <w:numId w:val="4"/>
        </w:numPr>
        <w:rPr>
          <w:rFonts w:ascii="Arial" w:hAnsi="Arial" w:cs="Arial"/>
        </w:rPr>
      </w:pPr>
      <w:r w:rsidRPr="000F4ABE">
        <w:rPr>
          <w:rFonts w:ascii="Arial" w:hAnsi="Arial" w:cs="Arial"/>
        </w:rPr>
        <w:t>Relevanter Markt (welches Produkt passt, gibt es Besonderheiten die in diesem Markt zu beachten sind, Potenziale, …)</w:t>
      </w:r>
    </w:p>
    <w:p w:rsidR="00844487" w:rsidRPr="000F4ABE" w:rsidRDefault="00844487" w:rsidP="00844487">
      <w:pPr>
        <w:pStyle w:val="Listenabsatz"/>
        <w:numPr>
          <w:ilvl w:val="0"/>
          <w:numId w:val="4"/>
        </w:numPr>
        <w:rPr>
          <w:rFonts w:ascii="Arial" w:hAnsi="Arial" w:cs="Arial"/>
        </w:rPr>
      </w:pPr>
      <w:r w:rsidRPr="000F4ABE">
        <w:rPr>
          <w:rFonts w:ascii="Arial" w:hAnsi="Arial" w:cs="Arial"/>
        </w:rPr>
        <w:t>Situation (Mitbewerber, Gesamtumsatz, Entwicklungschancen, …)</w:t>
      </w:r>
    </w:p>
    <w:p w:rsidR="00844487" w:rsidRPr="000F4ABE" w:rsidRDefault="00844487" w:rsidP="00844487">
      <w:pPr>
        <w:pStyle w:val="Listenabsatz"/>
        <w:numPr>
          <w:ilvl w:val="0"/>
          <w:numId w:val="4"/>
        </w:numPr>
        <w:rPr>
          <w:rFonts w:ascii="Arial" w:hAnsi="Arial" w:cs="Arial"/>
        </w:rPr>
      </w:pPr>
      <w:r w:rsidRPr="000F4ABE">
        <w:rPr>
          <w:rFonts w:ascii="Arial" w:hAnsi="Arial" w:cs="Arial"/>
        </w:rPr>
        <w:t>Segmente</w:t>
      </w:r>
    </w:p>
    <w:p w:rsidR="00844487" w:rsidRPr="000F4ABE" w:rsidRDefault="00844487" w:rsidP="00844487">
      <w:pPr>
        <w:pStyle w:val="Listenabsatz"/>
        <w:numPr>
          <w:ilvl w:val="0"/>
          <w:numId w:val="4"/>
        </w:numPr>
        <w:rPr>
          <w:rFonts w:ascii="Arial" w:hAnsi="Arial" w:cs="Arial"/>
        </w:rPr>
      </w:pPr>
      <w:r w:rsidRPr="000F4ABE">
        <w:rPr>
          <w:rFonts w:ascii="Arial" w:hAnsi="Arial" w:cs="Arial"/>
        </w:rPr>
        <w:t>Marketingziele (ökonomisch, psychologisch)</w:t>
      </w:r>
    </w:p>
    <w:p w:rsidR="00844487" w:rsidRPr="000F4ABE" w:rsidRDefault="00844487" w:rsidP="00844487">
      <w:pPr>
        <w:pStyle w:val="Listenabsatz"/>
        <w:numPr>
          <w:ilvl w:val="0"/>
          <w:numId w:val="4"/>
        </w:numPr>
        <w:rPr>
          <w:rFonts w:ascii="Arial" w:hAnsi="Arial" w:cs="Arial"/>
        </w:rPr>
      </w:pPr>
      <w:r w:rsidRPr="000F4ABE">
        <w:rPr>
          <w:rFonts w:ascii="Arial" w:hAnsi="Arial" w:cs="Arial"/>
        </w:rPr>
        <w:t>Strategie (Auswahl einer geeigneten Strategie und Begründung)</w:t>
      </w:r>
      <w:r w:rsidR="000F4ABE">
        <w:rPr>
          <w:rFonts w:ascii="Arial" w:hAnsi="Arial" w:cs="Arial"/>
        </w:rPr>
        <w:br/>
      </w:r>
    </w:p>
    <w:p w:rsidR="00844487" w:rsidRPr="000F4ABE" w:rsidRDefault="00844487" w:rsidP="00844487">
      <w:pPr>
        <w:pStyle w:val="Listenabsatz"/>
        <w:numPr>
          <w:ilvl w:val="0"/>
          <w:numId w:val="3"/>
        </w:numPr>
        <w:rPr>
          <w:rFonts w:ascii="Arial" w:hAnsi="Arial" w:cs="Arial"/>
        </w:rPr>
      </w:pPr>
      <w:r w:rsidRPr="000F4ABE">
        <w:rPr>
          <w:rFonts w:ascii="Arial" w:hAnsi="Arial" w:cs="Arial"/>
        </w:rPr>
        <w:t>Planungen</w:t>
      </w:r>
    </w:p>
    <w:p w:rsidR="00844487" w:rsidRPr="000F4ABE" w:rsidRDefault="00844487" w:rsidP="00844487">
      <w:pPr>
        <w:pStyle w:val="Listenabsatz"/>
        <w:numPr>
          <w:ilvl w:val="0"/>
          <w:numId w:val="5"/>
        </w:numPr>
        <w:rPr>
          <w:rFonts w:ascii="Arial" w:hAnsi="Arial" w:cs="Arial"/>
        </w:rPr>
      </w:pPr>
      <w:r w:rsidRPr="000F4ABE">
        <w:rPr>
          <w:rFonts w:ascii="Arial" w:hAnsi="Arial" w:cs="Arial"/>
        </w:rPr>
        <w:t>Maßnahmenauswahl (häufig in Abhängigkeit von den 4P’s und 3R’s)</w:t>
      </w:r>
    </w:p>
    <w:p w:rsidR="00E35A65" w:rsidRPr="000F4ABE" w:rsidRDefault="00E35A65" w:rsidP="00844487">
      <w:pPr>
        <w:pStyle w:val="Listenabsatz"/>
        <w:numPr>
          <w:ilvl w:val="0"/>
          <w:numId w:val="5"/>
        </w:numPr>
        <w:rPr>
          <w:rFonts w:ascii="Arial" w:hAnsi="Arial" w:cs="Arial"/>
        </w:rPr>
      </w:pPr>
      <w:r w:rsidRPr="000F4ABE">
        <w:rPr>
          <w:rFonts w:ascii="Arial" w:hAnsi="Arial" w:cs="Arial"/>
        </w:rPr>
        <w:t>Zeitplanung</w:t>
      </w:r>
    </w:p>
    <w:p w:rsidR="00E35A65" w:rsidRPr="000F4ABE" w:rsidRDefault="00E35A65" w:rsidP="00844487">
      <w:pPr>
        <w:pStyle w:val="Listenabsatz"/>
        <w:numPr>
          <w:ilvl w:val="0"/>
          <w:numId w:val="5"/>
        </w:numPr>
        <w:rPr>
          <w:rFonts w:ascii="Arial" w:hAnsi="Arial" w:cs="Arial"/>
        </w:rPr>
      </w:pPr>
      <w:r w:rsidRPr="000F4ABE">
        <w:rPr>
          <w:rFonts w:ascii="Arial" w:hAnsi="Arial" w:cs="Arial"/>
        </w:rPr>
        <w:t>Sonstige Planungen (Personal, Lokalität, Budget, Material, etc.)</w:t>
      </w:r>
      <w:r w:rsidR="000F4ABE">
        <w:rPr>
          <w:rFonts w:ascii="Arial" w:hAnsi="Arial" w:cs="Arial"/>
        </w:rPr>
        <w:br/>
      </w:r>
    </w:p>
    <w:p w:rsidR="00844487" w:rsidRPr="000F4ABE" w:rsidRDefault="00844487" w:rsidP="00844487">
      <w:pPr>
        <w:pStyle w:val="Listenabsatz"/>
        <w:numPr>
          <w:ilvl w:val="0"/>
          <w:numId w:val="3"/>
        </w:numPr>
        <w:rPr>
          <w:rFonts w:ascii="Arial" w:hAnsi="Arial" w:cs="Arial"/>
        </w:rPr>
      </w:pPr>
      <w:r w:rsidRPr="000F4ABE">
        <w:rPr>
          <w:rFonts w:ascii="Arial" w:hAnsi="Arial" w:cs="Arial"/>
        </w:rPr>
        <w:t>Durchführung</w:t>
      </w:r>
    </w:p>
    <w:p w:rsidR="00E35A65" w:rsidRPr="000F4ABE" w:rsidRDefault="00E35A65" w:rsidP="00E35A65">
      <w:pPr>
        <w:pStyle w:val="Listenabsatz"/>
        <w:rPr>
          <w:rFonts w:ascii="Arial" w:hAnsi="Arial" w:cs="Arial"/>
        </w:rPr>
      </w:pPr>
    </w:p>
    <w:p w:rsidR="00844487" w:rsidRPr="000F4ABE" w:rsidRDefault="00844487" w:rsidP="00844487">
      <w:pPr>
        <w:pStyle w:val="Listenabsatz"/>
        <w:numPr>
          <w:ilvl w:val="0"/>
          <w:numId w:val="3"/>
        </w:numPr>
        <w:rPr>
          <w:rFonts w:ascii="Arial" w:hAnsi="Arial" w:cs="Arial"/>
        </w:rPr>
      </w:pPr>
      <w:r w:rsidRPr="000F4ABE">
        <w:rPr>
          <w:rFonts w:ascii="Arial" w:hAnsi="Arial" w:cs="Arial"/>
        </w:rPr>
        <w:t>Kontrolle</w:t>
      </w:r>
      <w:r w:rsidR="00E35A65" w:rsidRPr="000F4ABE">
        <w:rPr>
          <w:rFonts w:ascii="Arial" w:hAnsi="Arial" w:cs="Arial"/>
        </w:rPr>
        <w:t xml:space="preserve"> und Fazit</w:t>
      </w:r>
    </w:p>
    <w:p w:rsidR="00975CF7" w:rsidRPr="000F4ABE" w:rsidRDefault="00975CF7" w:rsidP="00975CF7">
      <w:pPr>
        <w:rPr>
          <w:rFonts w:ascii="Arial" w:hAnsi="Arial" w:cs="Arial"/>
        </w:rPr>
      </w:pPr>
    </w:p>
    <w:p w:rsidR="00975CF7" w:rsidRPr="000F4ABE" w:rsidRDefault="0045624B" w:rsidP="00975CF7">
      <w:pPr>
        <w:rPr>
          <w:rFonts w:ascii="Arial" w:hAnsi="Arial" w:cs="Arial"/>
          <w:b/>
        </w:rPr>
      </w:pPr>
      <w:r w:rsidRPr="000F4ABE">
        <w:rPr>
          <w:rFonts w:ascii="Arial" w:hAnsi="Arial" w:cs="Arial"/>
          <w:b/>
        </w:rPr>
        <w:lastRenderedPageBreak/>
        <w:t>2.1 Steak-Holder-Struktur (Umfeld, Branche, Markt, eigenes Unternehmen)</w:t>
      </w:r>
    </w:p>
    <w:p w:rsidR="001A7A12" w:rsidRPr="000F4ABE" w:rsidRDefault="001A7A12" w:rsidP="00975CF7">
      <w:pPr>
        <w:rPr>
          <w:rFonts w:ascii="Arial" w:hAnsi="Arial" w:cs="Arial"/>
        </w:rPr>
      </w:pPr>
      <w:r w:rsidRPr="000F4ABE">
        <w:rPr>
          <w:rFonts w:ascii="Arial" w:hAnsi="Arial" w:cs="Arial"/>
        </w:rPr>
        <w:t>Da in dieser Aufgabe die Wahl eines eignen Beispiels vorgegeben ist, soll die Lösung ebenfalls beispielhaft erfolgen.</w:t>
      </w:r>
      <w:r w:rsidR="005E2EAC" w:rsidRPr="000F4ABE">
        <w:rPr>
          <w:rFonts w:ascii="Arial" w:hAnsi="Arial" w:cs="Arial"/>
        </w:rPr>
        <w:t xml:space="preserve"> Die ganz konkrete Ausgestaltung</w:t>
      </w:r>
      <w:r w:rsidR="00672468" w:rsidRPr="000F4ABE">
        <w:rPr>
          <w:rFonts w:ascii="Arial" w:hAnsi="Arial" w:cs="Arial"/>
        </w:rPr>
        <w:t xml:space="preserve"> der Schülerlösungen</w:t>
      </w:r>
      <w:r w:rsidR="005E2EAC" w:rsidRPr="000F4ABE">
        <w:rPr>
          <w:rFonts w:ascii="Arial" w:hAnsi="Arial" w:cs="Arial"/>
        </w:rPr>
        <w:t xml:space="preserve"> hängt </w:t>
      </w:r>
      <w:r w:rsidR="00672468" w:rsidRPr="000F4ABE">
        <w:rPr>
          <w:rFonts w:ascii="Arial" w:hAnsi="Arial" w:cs="Arial"/>
        </w:rPr>
        <w:t>insbesondere</w:t>
      </w:r>
      <w:r w:rsidR="005E2EAC" w:rsidRPr="000F4ABE">
        <w:rPr>
          <w:rFonts w:ascii="Arial" w:hAnsi="Arial" w:cs="Arial"/>
        </w:rPr>
        <w:t xml:space="preserve"> von der aktuellen Situation im gewählten Beispiel</w:t>
      </w:r>
      <w:r w:rsidR="00672468" w:rsidRPr="000F4ABE">
        <w:rPr>
          <w:rFonts w:ascii="Arial" w:hAnsi="Arial" w:cs="Arial"/>
        </w:rPr>
        <w:t xml:space="preserve"> und zum anderen vom Vorwissen der Schülerinnen und Schüler ab. Dennoch sollen an dieser Stelle einige Standards kurz angeführt werden.</w:t>
      </w:r>
      <w:r w:rsidR="005E2EAC" w:rsidRPr="000F4ABE">
        <w:rPr>
          <w:rFonts w:ascii="Arial" w:hAnsi="Arial" w:cs="Arial"/>
        </w:rPr>
        <w:t xml:space="preserve">  </w:t>
      </w:r>
    </w:p>
    <w:p w:rsidR="001A7A12" w:rsidRPr="000F4ABE" w:rsidRDefault="0045624B" w:rsidP="00975CF7">
      <w:pPr>
        <w:rPr>
          <w:rFonts w:ascii="Arial" w:hAnsi="Arial" w:cs="Arial"/>
          <w:b/>
        </w:rPr>
      </w:pPr>
      <w:r w:rsidRPr="000F4ABE">
        <w:rPr>
          <w:rFonts w:ascii="Arial" w:hAnsi="Arial" w:cs="Arial"/>
          <w:b/>
        </w:rPr>
        <w:t xml:space="preserve">Umfeld: </w:t>
      </w:r>
    </w:p>
    <w:p w:rsidR="001A7A12" w:rsidRPr="000F4ABE" w:rsidRDefault="001A7A12" w:rsidP="001A7A12">
      <w:pPr>
        <w:pStyle w:val="Listenabsatz"/>
        <w:numPr>
          <w:ilvl w:val="0"/>
          <w:numId w:val="6"/>
        </w:numPr>
        <w:rPr>
          <w:rFonts w:ascii="Arial" w:hAnsi="Arial" w:cs="Arial"/>
        </w:rPr>
      </w:pPr>
      <w:r w:rsidRPr="000F4ABE">
        <w:rPr>
          <w:rFonts w:ascii="Arial" w:hAnsi="Arial" w:cs="Arial"/>
        </w:rPr>
        <w:t>Politische Rahmenbedingungen (diese sind für den Außenhandel von immenser Bedeutung)</w:t>
      </w:r>
    </w:p>
    <w:p w:rsidR="0045624B" w:rsidRPr="000F4ABE" w:rsidRDefault="001A7A12" w:rsidP="00975CF7">
      <w:pPr>
        <w:pStyle w:val="Listenabsatz"/>
        <w:numPr>
          <w:ilvl w:val="0"/>
          <w:numId w:val="6"/>
        </w:numPr>
        <w:rPr>
          <w:rFonts w:ascii="Arial" w:hAnsi="Arial" w:cs="Arial"/>
        </w:rPr>
      </w:pPr>
      <w:r w:rsidRPr="000F4ABE">
        <w:rPr>
          <w:rFonts w:ascii="Arial" w:hAnsi="Arial" w:cs="Arial"/>
        </w:rPr>
        <w:t>Rechtliche Rahmenbedingungen (diese können ggf. von politischen Rahmenbedingungen abhängen, müssen dies jedoch nicht. So sind beispielsweise in den USA oder der EU viele  rechtliche Rahmenbedingungen staatenübergreifend geregelt.</w:t>
      </w:r>
      <w:r w:rsidR="000F4ABE">
        <w:rPr>
          <w:rFonts w:ascii="Arial" w:hAnsi="Arial" w:cs="Arial"/>
        </w:rPr>
        <w:t>)</w:t>
      </w:r>
    </w:p>
    <w:p w:rsidR="001A7A12" w:rsidRPr="000F4ABE" w:rsidRDefault="001A7A12" w:rsidP="00975CF7">
      <w:pPr>
        <w:pStyle w:val="Listenabsatz"/>
        <w:numPr>
          <w:ilvl w:val="0"/>
          <w:numId w:val="6"/>
        </w:numPr>
        <w:rPr>
          <w:rFonts w:ascii="Arial" w:hAnsi="Arial" w:cs="Arial"/>
        </w:rPr>
      </w:pPr>
      <w:r w:rsidRPr="000F4ABE">
        <w:rPr>
          <w:rFonts w:ascii="Arial" w:hAnsi="Arial" w:cs="Arial"/>
        </w:rPr>
        <w:t>Technologische Entwicklung</w:t>
      </w:r>
      <w:r w:rsidR="001103F1" w:rsidRPr="000F4ABE">
        <w:rPr>
          <w:rFonts w:ascii="Arial" w:hAnsi="Arial" w:cs="Arial"/>
        </w:rPr>
        <w:t xml:space="preserve"> (spezielle Standards haben möglicherweise Einfluss auf die Frage, ob ein Marktumfeld für eine Investition interessant sein kann. So wirken beispielsweise vorgeschriebene Standards häufig markteintrittserschwerend)  </w:t>
      </w:r>
    </w:p>
    <w:p w:rsidR="001A7A12" w:rsidRPr="000F4ABE" w:rsidRDefault="001A7A12" w:rsidP="00975CF7">
      <w:pPr>
        <w:pStyle w:val="Listenabsatz"/>
        <w:numPr>
          <w:ilvl w:val="0"/>
          <w:numId w:val="6"/>
        </w:numPr>
        <w:rPr>
          <w:rFonts w:ascii="Arial" w:hAnsi="Arial" w:cs="Arial"/>
        </w:rPr>
      </w:pPr>
      <w:r w:rsidRPr="000F4ABE">
        <w:rPr>
          <w:rFonts w:ascii="Arial" w:hAnsi="Arial" w:cs="Arial"/>
        </w:rPr>
        <w:t xml:space="preserve">Volkswirtschaftliche </w:t>
      </w:r>
      <w:r w:rsidR="001103F1" w:rsidRPr="000F4ABE">
        <w:rPr>
          <w:rFonts w:ascii="Arial" w:hAnsi="Arial" w:cs="Arial"/>
        </w:rPr>
        <w:t xml:space="preserve">Rahmenbedingungen </w:t>
      </w:r>
      <w:r w:rsidR="00E8786D">
        <w:rPr>
          <w:rFonts w:ascii="Arial" w:hAnsi="Arial" w:cs="Arial"/>
        </w:rPr>
        <w:t>(w</w:t>
      </w:r>
      <w:r w:rsidR="001103F1" w:rsidRPr="000F4ABE">
        <w:rPr>
          <w:rFonts w:ascii="Arial" w:hAnsi="Arial" w:cs="Arial"/>
        </w:rPr>
        <w:t>ie ist die gesamtwirtschaftliche Entwicklung eines Landes oder einer Region, denn diese hat Einfluss auf die Nachfrage nach Produktions- oder Konsumgütern innerhalb der Volkswirtschaft)</w:t>
      </w:r>
    </w:p>
    <w:p w:rsidR="001A7A12" w:rsidRPr="000F4ABE" w:rsidRDefault="001A7A12" w:rsidP="00975CF7">
      <w:pPr>
        <w:pStyle w:val="Listenabsatz"/>
        <w:numPr>
          <w:ilvl w:val="0"/>
          <w:numId w:val="6"/>
        </w:numPr>
        <w:rPr>
          <w:rFonts w:ascii="Arial" w:hAnsi="Arial" w:cs="Arial"/>
        </w:rPr>
      </w:pPr>
      <w:r w:rsidRPr="000F4ABE">
        <w:rPr>
          <w:rFonts w:ascii="Arial" w:hAnsi="Arial" w:cs="Arial"/>
        </w:rPr>
        <w:t>Gesellschaftliche Entwicklung</w:t>
      </w:r>
      <w:r w:rsidR="001103F1" w:rsidRPr="000F4ABE">
        <w:rPr>
          <w:rFonts w:ascii="Arial" w:hAnsi="Arial" w:cs="Arial"/>
        </w:rPr>
        <w:t xml:space="preserve"> (bestimmte Trends innerhalb einer Gesellschaft können sich auf die Marktentwicklung auswirken)</w:t>
      </w:r>
    </w:p>
    <w:p w:rsidR="001A7A12" w:rsidRPr="000F4ABE" w:rsidRDefault="001A7A12" w:rsidP="00975CF7">
      <w:pPr>
        <w:pStyle w:val="Listenabsatz"/>
        <w:numPr>
          <w:ilvl w:val="0"/>
          <w:numId w:val="6"/>
        </w:numPr>
        <w:rPr>
          <w:rFonts w:ascii="Arial" w:hAnsi="Arial" w:cs="Arial"/>
        </w:rPr>
      </w:pPr>
      <w:r w:rsidRPr="000F4ABE">
        <w:rPr>
          <w:rFonts w:ascii="Arial" w:hAnsi="Arial" w:cs="Arial"/>
        </w:rPr>
        <w:t>Demographische Entwicklung</w:t>
      </w:r>
    </w:p>
    <w:p w:rsidR="005E2EAC" w:rsidRPr="000F4ABE" w:rsidRDefault="005E2EAC" w:rsidP="00975CF7">
      <w:pPr>
        <w:pStyle w:val="Listenabsatz"/>
        <w:numPr>
          <w:ilvl w:val="0"/>
          <w:numId w:val="6"/>
        </w:numPr>
        <w:rPr>
          <w:rFonts w:ascii="Arial" w:hAnsi="Arial" w:cs="Arial"/>
        </w:rPr>
      </w:pPr>
      <w:r w:rsidRPr="000F4ABE">
        <w:rPr>
          <w:rFonts w:ascii="Arial" w:hAnsi="Arial" w:cs="Arial"/>
        </w:rPr>
        <w:t>…</w:t>
      </w:r>
    </w:p>
    <w:p w:rsidR="0045624B" w:rsidRPr="000F4ABE" w:rsidRDefault="0045624B" w:rsidP="00975CF7">
      <w:pPr>
        <w:rPr>
          <w:rFonts w:ascii="Arial" w:hAnsi="Arial" w:cs="Arial"/>
          <w:b/>
        </w:rPr>
      </w:pPr>
      <w:r w:rsidRPr="000F4ABE">
        <w:rPr>
          <w:rFonts w:ascii="Arial" w:hAnsi="Arial" w:cs="Arial"/>
          <w:b/>
        </w:rPr>
        <w:t>Branche:</w:t>
      </w:r>
    </w:p>
    <w:p w:rsidR="0045624B" w:rsidRPr="000F4ABE" w:rsidRDefault="001103F1" w:rsidP="001103F1">
      <w:pPr>
        <w:pStyle w:val="Listenabsatz"/>
        <w:numPr>
          <w:ilvl w:val="0"/>
          <w:numId w:val="7"/>
        </w:numPr>
        <w:rPr>
          <w:rFonts w:ascii="Arial" w:hAnsi="Arial" w:cs="Arial"/>
        </w:rPr>
      </w:pPr>
      <w:r w:rsidRPr="000F4ABE">
        <w:rPr>
          <w:rFonts w:ascii="Arial" w:hAnsi="Arial" w:cs="Arial"/>
        </w:rPr>
        <w:t xml:space="preserve">Wie entwickelt sich die ausgewählte Branche? Hier ist die zeitliche Komponente beachtenswert, denn besonders die Zukunftsperspektive spielt für die Analyse eine entscheidende Rolle. </w:t>
      </w:r>
    </w:p>
    <w:p w:rsidR="001103F1" w:rsidRPr="000F4ABE" w:rsidRDefault="001103F1" w:rsidP="001103F1">
      <w:pPr>
        <w:pStyle w:val="Listenabsatz"/>
        <w:numPr>
          <w:ilvl w:val="0"/>
          <w:numId w:val="7"/>
        </w:numPr>
        <w:rPr>
          <w:rFonts w:ascii="Arial" w:hAnsi="Arial" w:cs="Arial"/>
        </w:rPr>
      </w:pPr>
      <w:r w:rsidRPr="000F4ABE">
        <w:rPr>
          <w:rFonts w:ascii="Arial" w:hAnsi="Arial" w:cs="Arial"/>
        </w:rPr>
        <w:t xml:space="preserve">Wie sieht es mit Produkt-Innovationen aus? Wie häufig kommt es in der Branche zu </w:t>
      </w:r>
      <w:r w:rsidR="005E2EAC" w:rsidRPr="000F4ABE">
        <w:rPr>
          <w:rFonts w:ascii="Arial" w:hAnsi="Arial" w:cs="Arial"/>
        </w:rPr>
        <w:t>neuen Entwicklungen und wie wirken sich diese konkret aus?</w:t>
      </w:r>
    </w:p>
    <w:p w:rsidR="005E2EAC" w:rsidRPr="000F4ABE" w:rsidRDefault="005E2EAC" w:rsidP="001103F1">
      <w:pPr>
        <w:pStyle w:val="Listenabsatz"/>
        <w:numPr>
          <w:ilvl w:val="0"/>
          <w:numId w:val="7"/>
        </w:numPr>
        <w:rPr>
          <w:rFonts w:ascii="Arial" w:hAnsi="Arial" w:cs="Arial"/>
        </w:rPr>
      </w:pPr>
      <w:r w:rsidRPr="000F4ABE">
        <w:rPr>
          <w:rFonts w:ascii="Arial" w:hAnsi="Arial" w:cs="Arial"/>
        </w:rPr>
        <w:t>Drängen permanent neue Mitbewerber in diese Branche oder ist die Mitbewerbersituation relativ stabil?</w:t>
      </w:r>
    </w:p>
    <w:p w:rsidR="005E2EAC" w:rsidRPr="000F4ABE" w:rsidRDefault="005E2EAC" w:rsidP="001103F1">
      <w:pPr>
        <w:pStyle w:val="Listenabsatz"/>
        <w:numPr>
          <w:ilvl w:val="0"/>
          <w:numId w:val="7"/>
        </w:numPr>
        <w:rPr>
          <w:rFonts w:ascii="Arial" w:hAnsi="Arial" w:cs="Arial"/>
        </w:rPr>
      </w:pPr>
      <w:r w:rsidRPr="000F4ABE">
        <w:rPr>
          <w:rFonts w:ascii="Arial" w:hAnsi="Arial" w:cs="Arial"/>
        </w:rPr>
        <w:t>Wie ist das Machtgefüge zwischen Anbietern, Zulieferern und Kunden ausgestaltet?</w:t>
      </w:r>
    </w:p>
    <w:p w:rsidR="005E2EAC" w:rsidRPr="000F4ABE" w:rsidRDefault="005E2EAC" w:rsidP="001103F1">
      <w:pPr>
        <w:pStyle w:val="Listenabsatz"/>
        <w:numPr>
          <w:ilvl w:val="0"/>
          <w:numId w:val="7"/>
        </w:numPr>
        <w:rPr>
          <w:rFonts w:ascii="Arial" w:hAnsi="Arial" w:cs="Arial"/>
        </w:rPr>
      </w:pPr>
      <w:r w:rsidRPr="000F4ABE">
        <w:rPr>
          <w:rFonts w:ascii="Arial" w:hAnsi="Arial" w:cs="Arial"/>
        </w:rPr>
        <w:t>…</w:t>
      </w:r>
    </w:p>
    <w:p w:rsidR="0045624B" w:rsidRPr="000F4ABE" w:rsidRDefault="0045624B" w:rsidP="00975CF7">
      <w:pPr>
        <w:rPr>
          <w:rFonts w:ascii="Arial" w:hAnsi="Arial" w:cs="Arial"/>
          <w:b/>
        </w:rPr>
      </w:pPr>
      <w:r w:rsidRPr="000F4ABE">
        <w:rPr>
          <w:rFonts w:ascii="Arial" w:hAnsi="Arial" w:cs="Arial"/>
          <w:b/>
        </w:rPr>
        <w:t>Markt:</w:t>
      </w:r>
    </w:p>
    <w:p w:rsidR="0045624B" w:rsidRPr="000F4ABE" w:rsidRDefault="005E2EAC" w:rsidP="005E2EAC">
      <w:pPr>
        <w:pStyle w:val="Listenabsatz"/>
        <w:numPr>
          <w:ilvl w:val="0"/>
          <w:numId w:val="8"/>
        </w:numPr>
        <w:rPr>
          <w:rFonts w:ascii="Arial" w:hAnsi="Arial" w:cs="Arial"/>
        </w:rPr>
      </w:pPr>
      <w:r w:rsidRPr="000F4ABE">
        <w:rPr>
          <w:rFonts w:ascii="Arial" w:hAnsi="Arial" w:cs="Arial"/>
        </w:rPr>
        <w:t>Wie ist das Preisgefüge auf diesem Markt?</w:t>
      </w:r>
    </w:p>
    <w:p w:rsidR="005E2EAC" w:rsidRPr="000F4ABE" w:rsidRDefault="005E2EAC" w:rsidP="005E2EAC">
      <w:pPr>
        <w:pStyle w:val="Listenabsatz"/>
        <w:numPr>
          <w:ilvl w:val="0"/>
          <w:numId w:val="8"/>
        </w:numPr>
        <w:rPr>
          <w:rFonts w:ascii="Arial" w:hAnsi="Arial" w:cs="Arial"/>
        </w:rPr>
      </w:pPr>
      <w:r w:rsidRPr="000F4ABE">
        <w:rPr>
          <w:rFonts w:ascii="Arial" w:hAnsi="Arial" w:cs="Arial"/>
        </w:rPr>
        <w:t>Ist der Markt eher durch „konservatives“ oder innovatives Teilnehmerverhalten geprägt?</w:t>
      </w:r>
    </w:p>
    <w:p w:rsidR="005E2EAC" w:rsidRPr="000F4ABE" w:rsidRDefault="005E2EAC" w:rsidP="005E2EAC">
      <w:pPr>
        <w:pStyle w:val="Listenabsatz"/>
        <w:numPr>
          <w:ilvl w:val="0"/>
          <w:numId w:val="8"/>
        </w:numPr>
        <w:rPr>
          <w:rFonts w:ascii="Arial" w:hAnsi="Arial" w:cs="Arial"/>
        </w:rPr>
      </w:pPr>
      <w:r w:rsidRPr="000F4ABE">
        <w:rPr>
          <w:rFonts w:ascii="Arial" w:hAnsi="Arial" w:cs="Arial"/>
        </w:rPr>
        <w:t>Gibt es sogenannte „</w:t>
      </w:r>
      <w:proofErr w:type="spellStart"/>
      <w:r w:rsidRPr="000F4ABE">
        <w:rPr>
          <w:rFonts w:ascii="Arial" w:hAnsi="Arial" w:cs="Arial"/>
        </w:rPr>
        <w:t>big</w:t>
      </w:r>
      <w:proofErr w:type="spellEnd"/>
      <w:r w:rsidRPr="000F4ABE">
        <w:rPr>
          <w:rFonts w:ascii="Arial" w:hAnsi="Arial" w:cs="Arial"/>
        </w:rPr>
        <w:t>-player“?</w:t>
      </w:r>
    </w:p>
    <w:p w:rsidR="005E2EAC" w:rsidRPr="000F4ABE" w:rsidRDefault="005E2EAC" w:rsidP="005E2EAC">
      <w:pPr>
        <w:pStyle w:val="Listenabsatz"/>
        <w:numPr>
          <w:ilvl w:val="0"/>
          <w:numId w:val="8"/>
        </w:numPr>
        <w:rPr>
          <w:rFonts w:ascii="Arial" w:hAnsi="Arial" w:cs="Arial"/>
        </w:rPr>
      </w:pPr>
      <w:r w:rsidRPr="000F4ABE">
        <w:rPr>
          <w:rFonts w:ascii="Arial" w:hAnsi="Arial" w:cs="Arial"/>
        </w:rPr>
        <w:t>Wie hoch ist das Marktvolumen?</w:t>
      </w:r>
    </w:p>
    <w:p w:rsidR="005E2EAC" w:rsidRPr="000F4ABE" w:rsidRDefault="005E2EAC" w:rsidP="005E2EAC">
      <w:pPr>
        <w:pStyle w:val="Listenabsatz"/>
        <w:numPr>
          <w:ilvl w:val="0"/>
          <w:numId w:val="8"/>
        </w:numPr>
        <w:rPr>
          <w:rFonts w:ascii="Arial" w:hAnsi="Arial" w:cs="Arial"/>
        </w:rPr>
      </w:pPr>
      <w:r w:rsidRPr="000F4ABE">
        <w:rPr>
          <w:rFonts w:ascii="Arial" w:hAnsi="Arial" w:cs="Arial"/>
        </w:rPr>
        <w:t>Gibt es unterschiedliche angebotene Qualitäten?</w:t>
      </w:r>
    </w:p>
    <w:p w:rsidR="005E2EAC" w:rsidRDefault="005E2EAC" w:rsidP="005E2EAC">
      <w:pPr>
        <w:pStyle w:val="Listenabsatz"/>
        <w:numPr>
          <w:ilvl w:val="0"/>
          <w:numId w:val="8"/>
        </w:numPr>
        <w:rPr>
          <w:rFonts w:ascii="Arial" w:hAnsi="Arial" w:cs="Arial"/>
        </w:rPr>
      </w:pPr>
      <w:r w:rsidRPr="000F4ABE">
        <w:rPr>
          <w:rFonts w:ascii="Arial" w:hAnsi="Arial" w:cs="Arial"/>
        </w:rPr>
        <w:t xml:space="preserve">… </w:t>
      </w:r>
    </w:p>
    <w:p w:rsidR="00E8786D" w:rsidRPr="000F4ABE" w:rsidRDefault="00E8786D" w:rsidP="00E8786D">
      <w:pPr>
        <w:pStyle w:val="Listenabsatz"/>
        <w:rPr>
          <w:rFonts w:ascii="Arial" w:hAnsi="Arial" w:cs="Arial"/>
        </w:rPr>
      </w:pPr>
    </w:p>
    <w:p w:rsidR="0045624B" w:rsidRPr="000F4ABE" w:rsidRDefault="0045624B" w:rsidP="00975CF7">
      <w:pPr>
        <w:rPr>
          <w:rFonts w:ascii="Arial" w:hAnsi="Arial" w:cs="Arial"/>
          <w:b/>
        </w:rPr>
      </w:pPr>
      <w:r w:rsidRPr="000F4ABE">
        <w:rPr>
          <w:rFonts w:ascii="Arial" w:hAnsi="Arial" w:cs="Arial"/>
          <w:b/>
        </w:rPr>
        <w:lastRenderedPageBreak/>
        <w:t>Eigenes Unternehmen:</w:t>
      </w:r>
    </w:p>
    <w:p w:rsidR="0045624B" w:rsidRPr="000F4ABE" w:rsidRDefault="005E2EAC" w:rsidP="005E2EAC">
      <w:pPr>
        <w:pStyle w:val="Listenabsatz"/>
        <w:numPr>
          <w:ilvl w:val="0"/>
          <w:numId w:val="9"/>
        </w:numPr>
        <w:rPr>
          <w:rFonts w:ascii="Arial" w:hAnsi="Arial" w:cs="Arial"/>
        </w:rPr>
      </w:pPr>
      <w:r w:rsidRPr="000F4ABE">
        <w:rPr>
          <w:rFonts w:ascii="Arial" w:hAnsi="Arial" w:cs="Arial"/>
        </w:rPr>
        <w:t>Kostensituation</w:t>
      </w:r>
    </w:p>
    <w:p w:rsidR="005E2EAC" w:rsidRPr="000F4ABE" w:rsidRDefault="005E2EAC" w:rsidP="005E2EAC">
      <w:pPr>
        <w:pStyle w:val="Listenabsatz"/>
        <w:numPr>
          <w:ilvl w:val="0"/>
          <w:numId w:val="9"/>
        </w:numPr>
        <w:rPr>
          <w:rFonts w:ascii="Arial" w:hAnsi="Arial" w:cs="Arial"/>
        </w:rPr>
      </w:pPr>
      <w:r w:rsidRPr="000F4ABE">
        <w:rPr>
          <w:rFonts w:ascii="Arial" w:hAnsi="Arial" w:cs="Arial"/>
        </w:rPr>
        <w:t>Preisvorstellung</w:t>
      </w:r>
    </w:p>
    <w:p w:rsidR="005E2EAC" w:rsidRPr="000F4ABE" w:rsidRDefault="005E2EAC" w:rsidP="005E2EAC">
      <w:pPr>
        <w:pStyle w:val="Listenabsatz"/>
        <w:numPr>
          <w:ilvl w:val="0"/>
          <w:numId w:val="9"/>
        </w:numPr>
        <w:rPr>
          <w:rFonts w:ascii="Arial" w:hAnsi="Arial" w:cs="Arial"/>
        </w:rPr>
      </w:pPr>
      <w:r w:rsidRPr="000F4ABE">
        <w:rPr>
          <w:rFonts w:ascii="Arial" w:hAnsi="Arial" w:cs="Arial"/>
        </w:rPr>
        <w:t>Marge</w:t>
      </w:r>
    </w:p>
    <w:p w:rsidR="005E2EAC" w:rsidRPr="000F4ABE" w:rsidRDefault="005E2EAC" w:rsidP="005E2EAC">
      <w:pPr>
        <w:pStyle w:val="Listenabsatz"/>
        <w:numPr>
          <w:ilvl w:val="0"/>
          <w:numId w:val="9"/>
        </w:numPr>
        <w:rPr>
          <w:rFonts w:ascii="Arial" w:hAnsi="Arial" w:cs="Arial"/>
        </w:rPr>
      </w:pPr>
      <w:r w:rsidRPr="000F4ABE">
        <w:rPr>
          <w:rFonts w:ascii="Arial" w:hAnsi="Arial" w:cs="Arial"/>
        </w:rPr>
        <w:t>Mitarbeiter und deren Qualitäten</w:t>
      </w:r>
    </w:p>
    <w:p w:rsidR="005E2EAC" w:rsidRPr="000F4ABE" w:rsidRDefault="005E2EAC" w:rsidP="005E2EAC">
      <w:pPr>
        <w:pStyle w:val="Listenabsatz"/>
        <w:numPr>
          <w:ilvl w:val="0"/>
          <w:numId w:val="9"/>
        </w:numPr>
        <w:rPr>
          <w:rFonts w:ascii="Arial" w:hAnsi="Arial" w:cs="Arial"/>
        </w:rPr>
      </w:pPr>
      <w:r w:rsidRPr="000F4ABE">
        <w:rPr>
          <w:rFonts w:ascii="Arial" w:hAnsi="Arial" w:cs="Arial"/>
        </w:rPr>
        <w:t>Nachhaltigkeit und Zuverlässigkeit</w:t>
      </w:r>
    </w:p>
    <w:p w:rsidR="005E2EAC" w:rsidRPr="000F4ABE" w:rsidRDefault="005E2EAC" w:rsidP="005E2EAC">
      <w:pPr>
        <w:pStyle w:val="Listenabsatz"/>
        <w:numPr>
          <w:ilvl w:val="0"/>
          <w:numId w:val="9"/>
        </w:numPr>
        <w:rPr>
          <w:rFonts w:ascii="Arial" w:hAnsi="Arial" w:cs="Arial"/>
        </w:rPr>
      </w:pPr>
      <w:r w:rsidRPr="000F4ABE">
        <w:rPr>
          <w:rFonts w:ascii="Arial" w:hAnsi="Arial" w:cs="Arial"/>
        </w:rPr>
        <w:t>Informationslage im Unternehmen</w:t>
      </w:r>
    </w:p>
    <w:p w:rsidR="005E2EAC" w:rsidRPr="000F4ABE" w:rsidRDefault="005E2EAC" w:rsidP="005E2EAC">
      <w:pPr>
        <w:pStyle w:val="Listenabsatz"/>
        <w:numPr>
          <w:ilvl w:val="0"/>
          <w:numId w:val="9"/>
        </w:numPr>
        <w:rPr>
          <w:rFonts w:ascii="Arial" w:hAnsi="Arial" w:cs="Arial"/>
        </w:rPr>
      </w:pPr>
      <w:r w:rsidRPr="000F4ABE">
        <w:rPr>
          <w:rFonts w:ascii="Arial" w:hAnsi="Arial" w:cs="Arial"/>
        </w:rPr>
        <w:t>Bestandskundensituation</w:t>
      </w:r>
    </w:p>
    <w:p w:rsidR="005E2EAC" w:rsidRPr="000F4ABE" w:rsidRDefault="005E2EAC" w:rsidP="005E2EAC">
      <w:pPr>
        <w:pStyle w:val="Listenabsatz"/>
        <w:numPr>
          <w:ilvl w:val="0"/>
          <w:numId w:val="9"/>
        </w:numPr>
        <w:rPr>
          <w:rFonts w:ascii="Arial" w:hAnsi="Arial" w:cs="Arial"/>
        </w:rPr>
      </w:pPr>
      <w:r w:rsidRPr="000F4ABE">
        <w:rPr>
          <w:rFonts w:ascii="Arial" w:hAnsi="Arial" w:cs="Arial"/>
        </w:rPr>
        <w:t>…</w:t>
      </w:r>
    </w:p>
    <w:p w:rsidR="0045624B" w:rsidRPr="000F4ABE" w:rsidRDefault="00672468" w:rsidP="00975CF7">
      <w:pPr>
        <w:rPr>
          <w:rFonts w:ascii="Arial" w:hAnsi="Arial" w:cs="Arial"/>
          <w:b/>
        </w:rPr>
      </w:pPr>
      <w:r w:rsidRPr="000F4ABE">
        <w:rPr>
          <w:rFonts w:ascii="Arial" w:hAnsi="Arial" w:cs="Arial"/>
          <w:b/>
        </w:rPr>
        <w:t>2.2</w:t>
      </w:r>
      <w:r w:rsidR="00FA27A8" w:rsidRPr="000F4ABE">
        <w:rPr>
          <w:rFonts w:ascii="Arial" w:hAnsi="Arial" w:cs="Arial"/>
          <w:b/>
        </w:rPr>
        <w:t xml:space="preserve"> </w:t>
      </w:r>
      <w:r w:rsidRPr="000F4ABE">
        <w:rPr>
          <w:rFonts w:ascii="Arial" w:hAnsi="Arial" w:cs="Arial"/>
          <w:b/>
        </w:rPr>
        <w:t xml:space="preserve"> SWOT-Analyse:</w:t>
      </w:r>
    </w:p>
    <w:p w:rsidR="001F01B4" w:rsidRPr="000F4ABE" w:rsidRDefault="00672468" w:rsidP="00975CF7">
      <w:pPr>
        <w:rPr>
          <w:rFonts w:ascii="Arial" w:hAnsi="Arial" w:cs="Arial"/>
        </w:rPr>
      </w:pPr>
      <w:r w:rsidRPr="000F4ABE">
        <w:rPr>
          <w:rFonts w:ascii="Arial" w:hAnsi="Arial" w:cs="Arial"/>
        </w:rPr>
        <w:t>Auch hier ist die Lösung sehr individuell anhand des jeweiligen Beispiels zu erwarten. Dennoch soll kurz auf die SWOT</w:t>
      </w:r>
      <w:r w:rsidR="00FA27A8" w:rsidRPr="000F4ABE">
        <w:rPr>
          <w:rStyle w:val="Funotenzeichen"/>
          <w:rFonts w:ascii="Arial" w:hAnsi="Arial" w:cs="Arial"/>
        </w:rPr>
        <w:footnoteReference w:id="1"/>
      </w:r>
      <w:r w:rsidRPr="000F4ABE">
        <w:rPr>
          <w:rFonts w:ascii="Arial" w:hAnsi="Arial" w:cs="Arial"/>
        </w:rPr>
        <w:t>-An</w:t>
      </w:r>
      <w:r w:rsidR="00FA27A8" w:rsidRPr="000F4ABE">
        <w:rPr>
          <w:rFonts w:ascii="Arial" w:hAnsi="Arial" w:cs="Arial"/>
        </w:rPr>
        <w:t xml:space="preserve">alyse näher eingegangen werden. Generell vollzieht sich diese Analyseform in sechs Teilschritten. </w:t>
      </w:r>
    </w:p>
    <w:p w:rsidR="00FA27A8" w:rsidRPr="000F4ABE" w:rsidRDefault="00FA27A8" w:rsidP="00975CF7">
      <w:pPr>
        <w:rPr>
          <w:rFonts w:ascii="Arial" w:hAnsi="Arial" w:cs="Arial"/>
        </w:rPr>
      </w:pPr>
      <w:r w:rsidRPr="000F4ABE">
        <w:rPr>
          <w:rFonts w:ascii="Arial" w:hAnsi="Arial" w:cs="Arial"/>
        </w:rPr>
        <w:t xml:space="preserve">Im ersten Schritt werden zunächst die relevanten unternehmensexternen Einflussgrößen betrachtet. Diese sind dadurch gekennzeichnet, dass einzelne Unternehmen sie eher als gegeben und wenig bis gar nicht beeinflussbar wahrnehmen. Im zweiten Schritt erfolgt die Chancen-Risiken Analyse, welche die erkannten Entwicklungstendenzen auf das Unternehmen bezieht. Im dritten Schritt erfolgt dann die Erhebung der relevanten internen Größen, aus denen sich dann in Schritt vier die Stärken und Schwächen analysieren lassen. Im Anschluss erfolgt dann eine Verknüpfung der ersten vier Schritte </w:t>
      </w:r>
      <w:r w:rsidR="001F01B4" w:rsidRPr="000F4ABE">
        <w:rPr>
          <w:rFonts w:ascii="Arial" w:hAnsi="Arial" w:cs="Arial"/>
        </w:rPr>
        <w:t>in Form einer Zusammenführung als Matrix. Im abschließenden Schritt erfolgt dann die Entwicklung der Marketingproblemstellung des Unternehmens aus den gefunden Verknüpfungen der Schritte 1-5.</w:t>
      </w:r>
      <w:r w:rsidRPr="000F4ABE">
        <w:rPr>
          <w:rFonts w:ascii="Arial" w:hAnsi="Arial" w:cs="Arial"/>
        </w:rPr>
        <w:t xml:space="preserve">    </w:t>
      </w:r>
    </w:p>
    <w:p w:rsidR="001F01B4" w:rsidRPr="000F4ABE" w:rsidRDefault="001F01B4">
      <w:pPr>
        <w:rPr>
          <w:rFonts w:ascii="Arial" w:hAnsi="Arial" w:cs="Arial"/>
        </w:rPr>
      </w:pPr>
      <w:r w:rsidRPr="000F4ABE">
        <w:rPr>
          <w:rFonts w:ascii="Arial" w:hAnsi="Arial" w:cs="Arial"/>
        </w:rPr>
        <w:br w:type="page"/>
      </w:r>
    </w:p>
    <w:p w:rsidR="00E8786D" w:rsidRPr="00E8786D" w:rsidRDefault="00E8786D" w:rsidP="00E8786D">
      <w:pPr>
        <w:rPr>
          <w:rFonts w:ascii="Arial" w:hAnsi="Arial" w:cs="Arial"/>
          <w:b/>
          <w:color w:val="E36C0A" w:themeColor="accent6" w:themeShade="BF"/>
          <w:sz w:val="24"/>
          <w:szCs w:val="24"/>
        </w:rPr>
      </w:pPr>
      <w:r w:rsidRPr="00E8786D">
        <w:rPr>
          <w:rFonts w:ascii="Arial" w:hAnsi="Arial" w:cs="Arial"/>
          <w:b/>
          <w:color w:val="E36C0A" w:themeColor="accent6" w:themeShade="BF"/>
          <w:sz w:val="24"/>
          <w:szCs w:val="24"/>
        </w:rPr>
        <w:lastRenderedPageBreak/>
        <w:t>LF 9: Geschäftsprozesse mit digitalen Werkzeugen unterstützen</w:t>
      </w:r>
    </w:p>
    <w:p w:rsidR="00E8786D" w:rsidRPr="00E8786D" w:rsidRDefault="00E8786D" w:rsidP="00E8786D">
      <w:pPr>
        <w:rPr>
          <w:rFonts w:ascii="Arial" w:hAnsi="Arial" w:cs="Arial"/>
          <w:b/>
          <w:color w:val="E36C0A" w:themeColor="accent6" w:themeShade="BF"/>
          <w:sz w:val="24"/>
          <w:szCs w:val="24"/>
        </w:rPr>
      </w:pPr>
      <w:r w:rsidRPr="00E8786D">
        <w:rPr>
          <w:rFonts w:ascii="Arial" w:hAnsi="Arial" w:cs="Arial"/>
          <w:b/>
          <w:color w:val="E36C0A" w:themeColor="accent6" w:themeShade="BF"/>
          <w:sz w:val="24"/>
          <w:szCs w:val="24"/>
        </w:rPr>
        <w:t>Lernsituation 2: Die Wertschöpfungskette des Groß- bzw. Außenhandelsunternehmens (2 Unterrichtsstunden)</w:t>
      </w:r>
    </w:p>
    <w:p w:rsidR="00672468" w:rsidRPr="000F4ABE" w:rsidRDefault="001F01B4" w:rsidP="001F01B4">
      <w:pPr>
        <w:pStyle w:val="Listenabsatz"/>
        <w:numPr>
          <w:ilvl w:val="0"/>
          <w:numId w:val="11"/>
        </w:numPr>
        <w:rPr>
          <w:rFonts w:ascii="Arial" w:hAnsi="Arial" w:cs="Arial"/>
          <w:b/>
        </w:rPr>
      </w:pPr>
      <w:r w:rsidRPr="000F4ABE">
        <w:rPr>
          <w:rFonts w:ascii="Arial" w:hAnsi="Arial" w:cs="Arial"/>
          <w:b/>
          <w:noProof/>
          <w:lang w:eastAsia="de-DE"/>
        </w:rPr>
        <mc:AlternateContent>
          <mc:Choice Requires="wps">
            <w:drawing>
              <wp:anchor distT="0" distB="0" distL="114300" distR="114300" simplePos="0" relativeHeight="251659264" behindDoc="0" locked="0" layoutInCell="1" allowOverlap="1" wp14:anchorId="5A1AB317" wp14:editId="4D556660">
                <wp:simplePos x="0" y="0"/>
                <wp:positionH relativeFrom="column">
                  <wp:posOffset>-56957</wp:posOffset>
                </wp:positionH>
                <wp:positionV relativeFrom="paragraph">
                  <wp:posOffset>542180</wp:posOffset>
                </wp:positionV>
                <wp:extent cx="4619708" cy="1403985"/>
                <wp:effectExtent l="0" t="0" r="28575"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708" cy="1403985"/>
                        </a:xfrm>
                        <a:prstGeom prst="rect">
                          <a:avLst/>
                        </a:prstGeom>
                        <a:solidFill>
                          <a:srgbClr val="FFFFFF"/>
                        </a:solidFill>
                        <a:ln w="9525">
                          <a:solidFill>
                            <a:srgbClr val="000000"/>
                          </a:solidFill>
                          <a:miter lim="800000"/>
                          <a:headEnd/>
                          <a:tailEnd/>
                        </a:ln>
                      </wps:spPr>
                      <wps:txbx>
                        <w:txbxContent>
                          <w:p w:rsidR="001F01B4" w:rsidRDefault="001F01B4" w:rsidP="001F01B4">
                            <w:r>
                              <w:t>Wesentliche Aufgaben des Handels:</w:t>
                            </w:r>
                          </w:p>
                          <w:p w:rsidR="001F01B4" w:rsidRDefault="001F01B4" w:rsidP="001F01B4">
                            <w:pPr>
                              <w:pStyle w:val="Listenabsatz"/>
                              <w:numPr>
                                <w:ilvl w:val="0"/>
                                <w:numId w:val="10"/>
                              </w:numPr>
                            </w:pPr>
                            <w:r>
                              <w:t>Zum Sortiment:</w:t>
                            </w:r>
                          </w:p>
                          <w:tbl>
                            <w:tblPr>
                              <w:tblStyle w:val="Tabellenraster"/>
                              <w:tblW w:w="0" w:type="auto"/>
                              <w:tblInd w:w="360" w:type="dxa"/>
                              <w:tblLook w:val="04A0" w:firstRow="1" w:lastRow="0" w:firstColumn="1" w:lastColumn="0" w:noHBand="0" w:noVBand="1"/>
                            </w:tblPr>
                            <w:tblGrid>
                              <w:gridCol w:w="6420"/>
                            </w:tblGrid>
                            <w:tr w:rsidR="001F01B4" w:rsidTr="001F01B4">
                              <w:trPr>
                                <w:trHeight w:val="263"/>
                              </w:trPr>
                              <w:tc>
                                <w:tcPr>
                                  <w:tcW w:w="6420" w:type="dxa"/>
                                </w:tcPr>
                                <w:p w:rsidR="001F01B4" w:rsidRDefault="006D37AB" w:rsidP="00B27DE3">
                                  <w:r>
                                    <w:t>Sortimentsbildung</w:t>
                                  </w:r>
                                </w:p>
                              </w:tc>
                            </w:tr>
                            <w:tr w:rsidR="001F01B4" w:rsidTr="001F01B4">
                              <w:trPr>
                                <w:trHeight w:val="263"/>
                              </w:trPr>
                              <w:tc>
                                <w:tcPr>
                                  <w:tcW w:w="6420" w:type="dxa"/>
                                </w:tcPr>
                                <w:p w:rsidR="001F01B4" w:rsidRDefault="006D37AB" w:rsidP="00B27DE3">
                                  <w:r>
                                    <w:t>Mengengruppierung</w:t>
                                  </w:r>
                                </w:p>
                              </w:tc>
                            </w:tr>
                            <w:tr w:rsidR="001F01B4" w:rsidTr="001F01B4">
                              <w:trPr>
                                <w:trHeight w:val="263"/>
                              </w:trPr>
                              <w:tc>
                                <w:tcPr>
                                  <w:tcW w:w="6420" w:type="dxa"/>
                                </w:tcPr>
                                <w:p w:rsidR="001F01B4" w:rsidRDefault="006D37AB" w:rsidP="00B27DE3">
                                  <w:r>
                                    <w:t>Güteraufbereitung</w:t>
                                  </w:r>
                                </w:p>
                              </w:tc>
                            </w:tr>
                            <w:tr w:rsidR="001F01B4" w:rsidTr="001F01B4">
                              <w:trPr>
                                <w:trHeight w:val="263"/>
                              </w:trPr>
                              <w:tc>
                                <w:tcPr>
                                  <w:tcW w:w="6420" w:type="dxa"/>
                                </w:tcPr>
                                <w:p w:rsidR="001F01B4" w:rsidRDefault="006D37AB" w:rsidP="00B27DE3">
                                  <w:r>
                                    <w:t>Umformung</w:t>
                                  </w:r>
                                </w:p>
                              </w:tc>
                            </w:tr>
                            <w:tr w:rsidR="001F01B4" w:rsidTr="001F01B4">
                              <w:trPr>
                                <w:trHeight w:val="275"/>
                              </w:trPr>
                              <w:tc>
                                <w:tcPr>
                                  <w:tcW w:w="6420" w:type="dxa"/>
                                </w:tcPr>
                                <w:p w:rsidR="001F01B4" w:rsidRDefault="001F01B4" w:rsidP="00B27DE3"/>
                              </w:tc>
                            </w:tr>
                            <w:tr w:rsidR="001F01B4" w:rsidTr="001F01B4">
                              <w:trPr>
                                <w:trHeight w:val="275"/>
                              </w:trPr>
                              <w:tc>
                                <w:tcPr>
                                  <w:tcW w:w="6420" w:type="dxa"/>
                                </w:tcPr>
                                <w:p w:rsidR="001F01B4" w:rsidRDefault="001F01B4" w:rsidP="00B27DE3"/>
                              </w:tc>
                            </w:tr>
                          </w:tbl>
                          <w:p w:rsidR="001F01B4" w:rsidRDefault="001F01B4" w:rsidP="001F01B4"/>
                          <w:p w:rsidR="001F01B4" w:rsidRDefault="001F01B4" w:rsidP="001F01B4">
                            <w:pPr>
                              <w:pStyle w:val="Listenabsatz"/>
                              <w:numPr>
                                <w:ilvl w:val="0"/>
                                <w:numId w:val="10"/>
                              </w:numPr>
                            </w:pPr>
                            <w:r>
                              <w:t>Zur Überbrückung:</w:t>
                            </w:r>
                          </w:p>
                          <w:tbl>
                            <w:tblPr>
                              <w:tblStyle w:val="Tabellenraster"/>
                              <w:tblW w:w="0" w:type="auto"/>
                              <w:tblInd w:w="360" w:type="dxa"/>
                              <w:tblLook w:val="04A0" w:firstRow="1" w:lastRow="0" w:firstColumn="1" w:lastColumn="0" w:noHBand="0" w:noVBand="1"/>
                            </w:tblPr>
                            <w:tblGrid>
                              <w:gridCol w:w="6395"/>
                            </w:tblGrid>
                            <w:tr w:rsidR="001F01B4" w:rsidTr="001F01B4">
                              <w:trPr>
                                <w:trHeight w:val="263"/>
                              </w:trPr>
                              <w:tc>
                                <w:tcPr>
                                  <w:tcW w:w="6395" w:type="dxa"/>
                                </w:tcPr>
                                <w:p w:rsidR="001F01B4" w:rsidRDefault="006D37AB" w:rsidP="00011140">
                                  <w:r>
                                    <w:t>Raumüberbrückung</w:t>
                                  </w:r>
                                </w:p>
                              </w:tc>
                            </w:tr>
                            <w:tr w:rsidR="001F01B4" w:rsidTr="001F01B4">
                              <w:trPr>
                                <w:trHeight w:val="275"/>
                              </w:trPr>
                              <w:tc>
                                <w:tcPr>
                                  <w:tcW w:w="6395" w:type="dxa"/>
                                </w:tcPr>
                                <w:p w:rsidR="001F01B4" w:rsidRDefault="006D37AB" w:rsidP="00011140">
                                  <w:r>
                                    <w:t>Zeitüberbrückung</w:t>
                                  </w:r>
                                </w:p>
                              </w:tc>
                            </w:tr>
                            <w:tr w:rsidR="001F01B4" w:rsidTr="001F01B4">
                              <w:trPr>
                                <w:trHeight w:val="263"/>
                              </w:trPr>
                              <w:tc>
                                <w:tcPr>
                                  <w:tcW w:w="6395" w:type="dxa"/>
                                </w:tcPr>
                                <w:p w:rsidR="001F01B4" w:rsidRDefault="006D37AB" w:rsidP="00011140">
                                  <w:r>
                                    <w:t>Lieferbereitschaft</w:t>
                                  </w:r>
                                </w:p>
                              </w:tc>
                            </w:tr>
                            <w:tr w:rsidR="001F01B4" w:rsidTr="001F01B4">
                              <w:trPr>
                                <w:trHeight w:val="263"/>
                              </w:trPr>
                              <w:tc>
                                <w:tcPr>
                                  <w:tcW w:w="6395" w:type="dxa"/>
                                </w:tcPr>
                                <w:p w:rsidR="001F01B4" w:rsidRDefault="001F01B4" w:rsidP="00011140"/>
                              </w:tc>
                            </w:tr>
                            <w:tr w:rsidR="001F01B4" w:rsidTr="001F01B4">
                              <w:trPr>
                                <w:trHeight w:val="263"/>
                              </w:trPr>
                              <w:tc>
                                <w:tcPr>
                                  <w:tcW w:w="6395" w:type="dxa"/>
                                </w:tcPr>
                                <w:p w:rsidR="001F01B4" w:rsidRDefault="001F01B4" w:rsidP="00011140"/>
                              </w:tc>
                            </w:tr>
                            <w:tr w:rsidR="001F01B4" w:rsidTr="001F01B4">
                              <w:trPr>
                                <w:trHeight w:val="275"/>
                              </w:trPr>
                              <w:tc>
                                <w:tcPr>
                                  <w:tcW w:w="6395" w:type="dxa"/>
                                </w:tcPr>
                                <w:p w:rsidR="001F01B4" w:rsidRDefault="001F01B4" w:rsidP="00011140"/>
                              </w:tc>
                            </w:tr>
                            <w:tr w:rsidR="001F01B4" w:rsidTr="001F01B4">
                              <w:trPr>
                                <w:trHeight w:val="263"/>
                              </w:trPr>
                              <w:tc>
                                <w:tcPr>
                                  <w:tcW w:w="6395" w:type="dxa"/>
                                </w:tcPr>
                                <w:p w:rsidR="001F01B4" w:rsidRDefault="001F01B4" w:rsidP="00011140"/>
                              </w:tc>
                            </w:tr>
                            <w:tr w:rsidR="001F01B4" w:rsidTr="001F01B4">
                              <w:trPr>
                                <w:trHeight w:val="263"/>
                              </w:trPr>
                              <w:tc>
                                <w:tcPr>
                                  <w:tcW w:w="6395" w:type="dxa"/>
                                </w:tcPr>
                                <w:p w:rsidR="001F01B4" w:rsidRDefault="001F01B4" w:rsidP="00011140"/>
                              </w:tc>
                            </w:tr>
                            <w:tr w:rsidR="001F01B4" w:rsidTr="001F01B4">
                              <w:trPr>
                                <w:trHeight w:val="275"/>
                              </w:trPr>
                              <w:tc>
                                <w:tcPr>
                                  <w:tcW w:w="6395" w:type="dxa"/>
                                </w:tcPr>
                                <w:p w:rsidR="001F01B4" w:rsidRDefault="001F01B4" w:rsidP="00011140"/>
                              </w:tc>
                            </w:tr>
                          </w:tbl>
                          <w:p w:rsidR="001F01B4" w:rsidRDefault="001F01B4" w:rsidP="001F01B4"/>
                          <w:p w:rsidR="001F01B4" w:rsidRDefault="001F01B4" w:rsidP="001F01B4">
                            <w:pPr>
                              <w:pStyle w:val="Listenabsatz"/>
                              <w:numPr>
                                <w:ilvl w:val="0"/>
                                <w:numId w:val="10"/>
                              </w:numPr>
                            </w:pPr>
                            <w:r>
                              <w:t>Zur Vermittlung:</w:t>
                            </w:r>
                          </w:p>
                          <w:tbl>
                            <w:tblPr>
                              <w:tblStyle w:val="Tabellenraster"/>
                              <w:tblW w:w="0" w:type="auto"/>
                              <w:tblInd w:w="360" w:type="dxa"/>
                              <w:tblLook w:val="04A0" w:firstRow="1" w:lastRow="0" w:firstColumn="1" w:lastColumn="0" w:noHBand="0" w:noVBand="1"/>
                            </w:tblPr>
                            <w:tblGrid>
                              <w:gridCol w:w="6395"/>
                            </w:tblGrid>
                            <w:tr w:rsidR="001F01B4" w:rsidTr="001F01B4">
                              <w:trPr>
                                <w:trHeight w:val="251"/>
                              </w:trPr>
                              <w:tc>
                                <w:tcPr>
                                  <w:tcW w:w="6395" w:type="dxa"/>
                                </w:tcPr>
                                <w:p w:rsidR="001F01B4" w:rsidRDefault="006D37AB" w:rsidP="00011140">
                                  <w:r>
                                    <w:t>Absatzpolitische Maßnahmen</w:t>
                                  </w:r>
                                </w:p>
                              </w:tc>
                            </w:tr>
                            <w:tr w:rsidR="001F01B4" w:rsidTr="001F01B4">
                              <w:trPr>
                                <w:trHeight w:val="251"/>
                              </w:trPr>
                              <w:tc>
                                <w:tcPr>
                                  <w:tcW w:w="6395" w:type="dxa"/>
                                </w:tcPr>
                                <w:p w:rsidR="001F01B4" w:rsidRDefault="006D37AB" w:rsidP="00011140">
                                  <w:r>
                                    <w:t>Finanzierung</w:t>
                                  </w:r>
                                </w:p>
                              </w:tc>
                            </w:tr>
                            <w:tr w:rsidR="001F01B4" w:rsidTr="001F01B4">
                              <w:trPr>
                                <w:trHeight w:val="262"/>
                              </w:trPr>
                              <w:tc>
                                <w:tcPr>
                                  <w:tcW w:w="6395" w:type="dxa"/>
                                </w:tcPr>
                                <w:p w:rsidR="001F01B4" w:rsidRDefault="006D37AB" w:rsidP="00011140">
                                  <w:r>
                                    <w:t>Beratung</w:t>
                                  </w:r>
                                </w:p>
                              </w:tc>
                            </w:tr>
                            <w:tr w:rsidR="001F01B4" w:rsidTr="001F01B4">
                              <w:trPr>
                                <w:trHeight w:val="251"/>
                              </w:trPr>
                              <w:tc>
                                <w:tcPr>
                                  <w:tcW w:w="6395" w:type="dxa"/>
                                </w:tcPr>
                                <w:p w:rsidR="001F01B4" w:rsidRDefault="006D37AB" w:rsidP="00011140">
                                  <w:r>
                                    <w:t>Markterschließung</w:t>
                                  </w:r>
                                </w:p>
                              </w:tc>
                            </w:tr>
                            <w:tr w:rsidR="001F01B4" w:rsidTr="001F01B4">
                              <w:trPr>
                                <w:trHeight w:val="251"/>
                              </w:trPr>
                              <w:tc>
                                <w:tcPr>
                                  <w:tcW w:w="6395" w:type="dxa"/>
                                </w:tcPr>
                                <w:p w:rsidR="001F01B4" w:rsidRDefault="001F01B4" w:rsidP="00011140"/>
                              </w:tc>
                            </w:tr>
                            <w:tr w:rsidR="001F01B4" w:rsidTr="001F01B4">
                              <w:trPr>
                                <w:trHeight w:val="262"/>
                              </w:trPr>
                              <w:tc>
                                <w:tcPr>
                                  <w:tcW w:w="6395" w:type="dxa"/>
                                </w:tcPr>
                                <w:p w:rsidR="001F01B4" w:rsidRDefault="001F01B4" w:rsidP="00011140"/>
                              </w:tc>
                            </w:tr>
                          </w:tbl>
                          <w:p w:rsidR="001F01B4" w:rsidRDefault="001F01B4" w:rsidP="001F01B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5pt;margin-top:42.7pt;width:363.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">
                <v:textbox style="mso-fit-shape-to-text:t">
                  <w:txbxContent>
                    <w:p w:rsidR="001F01B4" w:rsidRDefault="001F01B4" w:rsidP="001F01B4">
                      <w:r>
                        <w:t>Wesentliche Aufgaben des Handels:</w:t>
                      </w:r>
                    </w:p>
                    <w:p w:rsidR="001F01B4" w:rsidRDefault="001F01B4" w:rsidP="001F01B4">
                      <w:pPr>
                        <w:pStyle w:val="Listenabsatz"/>
                        <w:numPr>
                          <w:ilvl w:val="0"/>
                          <w:numId w:val="10"/>
                        </w:numPr>
                      </w:pPr>
                      <w:r>
                        <w:t>Zum Sortiment:</w:t>
                      </w:r>
                    </w:p>
                    <w:tbl>
                      <w:tblPr>
                        <w:tblStyle w:val="Tabellenraster"/>
                        <w:tblW w:w="0" w:type="auto"/>
                        <w:tblInd w:w="360" w:type="dxa"/>
                        <w:tblLook w:val="04A0" w:firstRow="1" w:lastRow="0" w:firstColumn="1" w:lastColumn="0" w:noHBand="0" w:noVBand="1"/>
                      </w:tblPr>
                      <w:tblGrid>
                        <w:gridCol w:w="6420"/>
                      </w:tblGrid>
                      <w:tr w:rsidR="001F01B4" w:rsidTr="001F01B4">
                        <w:trPr>
                          <w:trHeight w:val="263"/>
                        </w:trPr>
                        <w:tc>
                          <w:tcPr>
                            <w:tcW w:w="6420" w:type="dxa"/>
                          </w:tcPr>
                          <w:p w:rsidR="001F01B4" w:rsidRDefault="006D37AB" w:rsidP="00B27DE3">
                            <w:r>
                              <w:t>Sortimentsbildung</w:t>
                            </w:r>
                          </w:p>
                        </w:tc>
                      </w:tr>
                      <w:tr w:rsidR="001F01B4" w:rsidTr="001F01B4">
                        <w:trPr>
                          <w:trHeight w:val="263"/>
                        </w:trPr>
                        <w:tc>
                          <w:tcPr>
                            <w:tcW w:w="6420" w:type="dxa"/>
                          </w:tcPr>
                          <w:p w:rsidR="001F01B4" w:rsidRDefault="006D37AB" w:rsidP="00B27DE3">
                            <w:r>
                              <w:t>Mengengruppierung</w:t>
                            </w:r>
                          </w:p>
                        </w:tc>
                      </w:tr>
                      <w:tr w:rsidR="001F01B4" w:rsidTr="001F01B4">
                        <w:trPr>
                          <w:trHeight w:val="263"/>
                        </w:trPr>
                        <w:tc>
                          <w:tcPr>
                            <w:tcW w:w="6420" w:type="dxa"/>
                          </w:tcPr>
                          <w:p w:rsidR="001F01B4" w:rsidRDefault="006D37AB" w:rsidP="00B27DE3">
                            <w:r>
                              <w:t>Güteraufbereitung</w:t>
                            </w:r>
                          </w:p>
                        </w:tc>
                      </w:tr>
                      <w:tr w:rsidR="001F01B4" w:rsidTr="001F01B4">
                        <w:trPr>
                          <w:trHeight w:val="263"/>
                        </w:trPr>
                        <w:tc>
                          <w:tcPr>
                            <w:tcW w:w="6420" w:type="dxa"/>
                          </w:tcPr>
                          <w:p w:rsidR="001F01B4" w:rsidRDefault="006D37AB" w:rsidP="00B27DE3">
                            <w:r>
                              <w:t>Umformung</w:t>
                            </w:r>
                          </w:p>
                        </w:tc>
                      </w:tr>
                      <w:tr w:rsidR="001F01B4" w:rsidTr="001F01B4">
                        <w:trPr>
                          <w:trHeight w:val="275"/>
                        </w:trPr>
                        <w:tc>
                          <w:tcPr>
                            <w:tcW w:w="6420" w:type="dxa"/>
                          </w:tcPr>
                          <w:p w:rsidR="001F01B4" w:rsidRDefault="001F01B4" w:rsidP="00B27DE3"/>
                        </w:tc>
                      </w:tr>
                      <w:tr w:rsidR="001F01B4" w:rsidTr="001F01B4">
                        <w:trPr>
                          <w:trHeight w:val="275"/>
                        </w:trPr>
                        <w:tc>
                          <w:tcPr>
                            <w:tcW w:w="6420" w:type="dxa"/>
                          </w:tcPr>
                          <w:p w:rsidR="001F01B4" w:rsidRDefault="001F01B4" w:rsidP="00B27DE3"/>
                        </w:tc>
                      </w:tr>
                    </w:tbl>
                    <w:p w:rsidR="001F01B4" w:rsidRDefault="001F01B4" w:rsidP="001F01B4"/>
                    <w:p w:rsidR="001F01B4" w:rsidRDefault="001F01B4" w:rsidP="001F01B4">
                      <w:pPr>
                        <w:pStyle w:val="Listenabsatz"/>
                        <w:numPr>
                          <w:ilvl w:val="0"/>
                          <w:numId w:val="10"/>
                        </w:numPr>
                      </w:pPr>
                      <w:r>
                        <w:t>Zur Überbrückung:</w:t>
                      </w:r>
                    </w:p>
                    <w:tbl>
                      <w:tblPr>
                        <w:tblStyle w:val="Tabellenraster"/>
                        <w:tblW w:w="0" w:type="auto"/>
                        <w:tblInd w:w="360" w:type="dxa"/>
                        <w:tblLook w:val="04A0" w:firstRow="1" w:lastRow="0" w:firstColumn="1" w:lastColumn="0" w:noHBand="0" w:noVBand="1"/>
                      </w:tblPr>
                      <w:tblGrid>
                        <w:gridCol w:w="6395"/>
                      </w:tblGrid>
                      <w:tr w:rsidR="001F01B4" w:rsidTr="001F01B4">
                        <w:trPr>
                          <w:trHeight w:val="263"/>
                        </w:trPr>
                        <w:tc>
                          <w:tcPr>
                            <w:tcW w:w="6395" w:type="dxa"/>
                          </w:tcPr>
                          <w:p w:rsidR="001F01B4" w:rsidRDefault="006D37AB" w:rsidP="00011140">
                            <w:r>
                              <w:t>Raumüberbrückung</w:t>
                            </w:r>
                          </w:p>
                        </w:tc>
                      </w:tr>
                      <w:tr w:rsidR="001F01B4" w:rsidTr="001F01B4">
                        <w:trPr>
                          <w:trHeight w:val="275"/>
                        </w:trPr>
                        <w:tc>
                          <w:tcPr>
                            <w:tcW w:w="6395" w:type="dxa"/>
                          </w:tcPr>
                          <w:p w:rsidR="001F01B4" w:rsidRDefault="006D37AB" w:rsidP="00011140">
                            <w:r>
                              <w:t>Zeitüberbrückung</w:t>
                            </w:r>
                          </w:p>
                        </w:tc>
                      </w:tr>
                      <w:tr w:rsidR="001F01B4" w:rsidTr="001F01B4">
                        <w:trPr>
                          <w:trHeight w:val="263"/>
                        </w:trPr>
                        <w:tc>
                          <w:tcPr>
                            <w:tcW w:w="6395" w:type="dxa"/>
                          </w:tcPr>
                          <w:p w:rsidR="001F01B4" w:rsidRDefault="006D37AB" w:rsidP="00011140">
                            <w:r>
                              <w:t>Lieferbereitschaft</w:t>
                            </w:r>
                          </w:p>
                        </w:tc>
                      </w:tr>
                      <w:tr w:rsidR="001F01B4" w:rsidTr="001F01B4">
                        <w:trPr>
                          <w:trHeight w:val="263"/>
                        </w:trPr>
                        <w:tc>
                          <w:tcPr>
                            <w:tcW w:w="6395" w:type="dxa"/>
                          </w:tcPr>
                          <w:p w:rsidR="001F01B4" w:rsidRDefault="001F01B4" w:rsidP="00011140"/>
                        </w:tc>
                      </w:tr>
                      <w:tr w:rsidR="001F01B4" w:rsidTr="001F01B4">
                        <w:trPr>
                          <w:trHeight w:val="263"/>
                        </w:trPr>
                        <w:tc>
                          <w:tcPr>
                            <w:tcW w:w="6395" w:type="dxa"/>
                          </w:tcPr>
                          <w:p w:rsidR="001F01B4" w:rsidRDefault="001F01B4" w:rsidP="00011140"/>
                        </w:tc>
                      </w:tr>
                      <w:tr w:rsidR="001F01B4" w:rsidTr="001F01B4">
                        <w:trPr>
                          <w:trHeight w:val="275"/>
                        </w:trPr>
                        <w:tc>
                          <w:tcPr>
                            <w:tcW w:w="6395" w:type="dxa"/>
                          </w:tcPr>
                          <w:p w:rsidR="001F01B4" w:rsidRDefault="001F01B4" w:rsidP="00011140"/>
                        </w:tc>
                      </w:tr>
                      <w:tr w:rsidR="001F01B4" w:rsidTr="001F01B4">
                        <w:trPr>
                          <w:trHeight w:val="263"/>
                        </w:trPr>
                        <w:tc>
                          <w:tcPr>
                            <w:tcW w:w="6395" w:type="dxa"/>
                          </w:tcPr>
                          <w:p w:rsidR="001F01B4" w:rsidRDefault="001F01B4" w:rsidP="00011140"/>
                        </w:tc>
                      </w:tr>
                      <w:tr w:rsidR="001F01B4" w:rsidTr="001F01B4">
                        <w:trPr>
                          <w:trHeight w:val="263"/>
                        </w:trPr>
                        <w:tc>
                          <w:tcPr>
                            <w:tcW w:w="6395" w:type="dxa"/>
                          </w:tcPr>
                          <w:p w:rsidR="001F01B4" w:rsidRDefault="001F01B4" w:rsidP="00011140"/>
                        </w:tc>
                      </w:tr>
                      <w:tr w:rsidR="001F01B4" w:rsidTr="001F01B4">
                        <w:trPr>
                          <w:trHeight w:val="275"/>
                        </w:trPr>
                        <w:tc>
                          <w:tcPr>
                            <w:tcW w:w="6395" w:type="dxa"/>
                          </w:tcPr>
                          <w:p w:rsidR="001F01B4" w:rsidRDefault="001F01B4" w:rsidP="00011140"/>
                        </w:tc>
                      </w:tr>
                    </w:tbl>
                    <w:p w:rsidR="001F01B4" w:rsidRDefault="001F01B4" w:rsidP="001F01B4"/>
                    <w:p w:rsidR="001F01B4" w:rsidRDefault="001F01B4" w:rsidP="001F01B4">
                      <w:pPr>
                        <w:pStyle w:val="Listenabsatz"/>
                        <w:numPr>
                          <w:ilvl w:val="0"/>
                          <w:numId w:val="10"/>
                        </w:numPr>
                      </w:pPr>
                      <w:r>
                        <w:t>Zur Vermittlung:</w:t>
                      </w:r>
                    </w:p>
                    <w:tbl>
                      <w:tblPr>
                        <w:tblStyle w:val="Tabellenraster"/>
                        <w:tblW w:w="0" w:type="auto"/>
                        <w:tblInd w:w="360" w:type="dxa"/>
                        <w:tblLook w:val="04A0" w:firstRow="1" w:lastRow="0" w:firstColumn="1" w:lastColumn="0" w:noHBand="0" w:noVBand="1"/>
                      </w:tblPr>
                      <w:tblGrid>
                        <w:gridCol w:w="6395"/>
                      </w:tblGrid>
                      <w:tr w:rsidR="001F01B4" w:rsidTr="001F01B4">
                        <w:trPr>
                          <w:trHeight w:val="251"/>
                        </w:trPr>
                        <w:tc>
                          <w:tcPr>
                            <w:tcW w:w="6395" w:type="dxa"/>
                          </w:tcPr>
                          <w:p w:rsidR="001F01B4" w:rsidRDefault="006D37AB" w:rsidP="00011140">
                            <w:r>
                              <w:t>Absatzpolitische Maßnahmen</w:t>
                            </w:r>
                          </w:p>
                        </w:tc>
                      </w:tr>
                      <w:tr w:rsidR="001F01B4" w:rsidTr="001F01B4">
                        <w:trPr>
                          <w:trHeight w:val="251"/>
                        </w:trPr>
                        <w:tc>
                          <w:tcPr>
                            <w:tcW w:w="6395" w:type="dxa"/>
                          </w:tcPr>
                          <w:p w:rsidR="001F01B4" w:rsidRDefault="006D37AB" w:rsidP="00011140">
                            <w:r>
                              <w:t>Finanzierung</w:t>
                            </w:r>
                          </w:p>
                        </w:tc>
                      </w:tr>
                      <w:tr w:rsidR="001F01B4" w:rsidTr="001F01B4">
                        <w:trPr>
                          <w:trHeight w:val="262"/>
                        </w:trPr>
                        <w:tc>
                          <w:tcPr>
                            <w:tcW w:w="6395" w:type="dxa"/>
                          </w:tcPr>
                          <w:p w:rsidR="001F01B4" w:rsidRDefault="006D37AB" w:rsidP="00011140">
                            <w:r>
                              <w:t>Beratung</w:t>
                            </w:r>
                          </w:p>
                        </w:tc>
                      </w:tr>
                      <w:tr w:rsidR="001F01B4" w:rsidTr="001F01B4">
                        <w:trPr>
                          <w:trHeight w:val="251"/>
                        </w:trPr>
                        <w:tc>
                          <w:tcPr>
                            <w:tcW w:w="6395" w:type="dxa"/>
                          </w:tcPr>
                          <w:p w:rsidR="001F01B4" w:rsidRDefault="006D37AB" w:rsidP="00011140">
                            <w:r>
                              <w:t>Markterschließung</w:t>
                            </w:r>
                          </w:p>
                        </w:tc>
                      </w:tr>
                      <w:tr w:rsidR="001F01B4" w:rsidTr="001F01B4">
                        <w:trPr>
                          <w:trHeight w:val="251"/>
                        </w:trPr>
                        <w:tc>
                          <w:tcPr>
                            <w:tcW w:w="6395" w:type="dxa"/>
                          </w:tcPr>
                          <w:p w:rsidR="001F01B4" w:rsidRDefault="001F01B4" w:rsidP="00011140"/>
                        </w:tc>
                      </w:tr>
                      <w:tr w:rsidR="001F01B4" w:rsidTr="001F01B4">
                        <w:trPr>
                          <w:trHeight w:val="262"/>
                        </w:trPr>
                        <w:tc>
                          <w:tcPr>
                            <w:tcW w:w="6395" w:type="dxa"/>
                          </w:tcPr>
                          <w:p w:rsidR="001F01B4" w:rsidRDefault="001F01B4" w:rsidP="00011140"/>
                        </w:tc>
                      </w:tr>
                    </w:tbl>
                    <w:p w:rsidR="001F01B4" w:rsidRDefault="001F01B4" w:rsidP="001F01B4"/>
                  </w:txbxContent>
                </v:textbox>
              </v:shape>
            </w:pict>
          </mc:Fallback>
        </mc:AlternateContent>
      </w:r>
      <w:r w:rsidRPr="000F4ABE">
        <w:rPr>
          <w:rFonts w:ascii="Arial" w:hAnsi="Arial" w:cs="Arial"/>
          <w:b/>
        </w:rPr>
        <w:t>wesentliche Teilaufgaben des Handels im Wertschöpfungsprozess</w:t>
      </w: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rsidP="001F01B4">
      <w:pPr>
        <w:rPr>
          <w:rFonts w:ascii="Arial" w:hAnsi="Arial" w:cs="Arial"/>
        </w:rPr>
      </w:pPr>
    </w:p>
    <w:p w:rsidR="001F01B4" w:rsidRPr="000F4ABE" w:rsidRDefault="001F01B4">
      <w:pPr>
        <w:rPr>
          <w:rFonts w:ascii="Arial" w:hAnsi="Arial" w:cs="Arial"/>
        </w:rPr>
      </w:pPr>
      <w:r w:rsidRPr="000F4ABE">
        <w:rPr>
          <w:rFonts w:ascii="Arial" w:hAnsi="Arial" w:cs="Arial"/>
        </w:rPr>
        <w:br w:type="page"/>
      </w:r>
    </w:p>
    <w:p w:rsidR="001F01B4" w:rsidRPr="000F4ABE" w:rsidRDefault="001F01B4" w:rsidP="001F01B4">
      <w:pPr>
        <w:pStyle w:val="Listenabsatz"/>
        <w:numPr>
          <w:ilvl w:val="0"/>
          <w:numId w:val="11"/>
        </w:numPr>
        <w:rPr>
          <w:rFonts w:ascii="Arial" w:hAnsi="Arial" w:cs="Arial"/>
          <w:b/>
        </w:rPr>
      </w:pPr>
      <w:r w:rsidRPr="000F4ABE">
        <w:rPr>
          <w:rFonts w:ascii="Arial" w:hAnsi="Arial" w:cs="Arial"/>
          <w:b/>
        </w:rPr>
        <w:lastRenderedPageBreak/>
        <w:t>Teilprozess eines Groß- und Außenhandelsunternehmens als EPK abbilden:</w:t>
      </w:r>
    </w:p>
    <w:p w:rsidR="001F01B4" w:rsidRPr="000F4ABE" w:rsidRDefault="00CD09EC" w:rsidP="001F01B4">
      <w:pPr>
        <w:ind w:left="360"/>
        <w:rPr>
          <w:rFonts w:ascii="Arial" w:hAnsi="Arial" w:cs="Arial"/>
        </w:rPr>
      </w:pPr>
      <w:r w:rsidRPr="000F4ABE">
        <w:rPr>
          <w:rFonts w:ascii="Arial" w:hAnsi="Arial" w:cs="Arial"/>
          <w:b/>
          <w:u w:val="single"/>
        </w:rPr>
        <w:t>Beispiel:</w:t>
      </w:r>
      <w:r w:rsidR="000842FE" w:rsidRPr="000F4ABE">
        <w:rPr>
          <w:rFonts w:ascii="Arial" w:hAnsi="Arial" w:cs="Arial"/>
        </w:rPr>
        <w:t xml:space="preserve"> Kommissionierung</w:t>
      </w:r>
      <w:r w:rsidRPr="000F4ABE">
        <w:rPr>
          <w:rFonts w:ascii="Arial" w:hAnsi="Arial" w:cs="Arial"/>
        </w:rPr>
        <w:t xml:space="preserve"> und Auslösung der Bestellung</w:t>
      </w:r>
    </w:p>
    <w:p w:rsidR="00CD09EC" w:rsidRPr="000F4ABE" w:rsidRDefault="000842FE" w:rsidP="001F01B4">
      <w:pPr>
        <w:ind w:left="360"/>
        <w:rPr>
          <w:rFonts w:ascii="Arial" w:hAnsi="Arial" w:cs="Arial"/>
        </w:rPr>
      </w:pPr>
      <w:r w:rsidRPr="000F4ABE">
        <w:rPr>
          <w:rFonts w:ascii="Arial" w:hAnsi="Arial" w:cs="Arial"/>
          <w:noProof/>
          <w:lang w:eastAsia="de-DE"/>
        </w:rPr>
        <w:drawing>
          <wp:inline distT="0" distB="0" distL="0" distR="0" wp14:anchorId="604555BA" wp14:editId="5EF6AD24">
            <wp:extent cx="6068737" cy="4707172"/>
            <wp:effectExtent l="19050" t="19050" r="27305" b="1778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848" cy="4705706"/>
                    </a:xfrm>
                    <a:prstGeom prst="rect">
                      <a:avLst/>
                    </a:prstGeom>
                    <a:noFill/>
                    <a:ln>
                      <a:solidFill>
                        <a:schemeClr val="accent1"/>
                      </a:solidFill>
                    </a:ln>
                  </pic:spPr>
                </pic:pic>
              </a:graphicData>
            </a:graphic>
          </wp:inline>
        </w:drawing>
      </w:r>
    </w:p>
    <w:p w:rsidR="00CD09EC" w:rsidRPr="000F4ABE" w:rsidRDefault="000842FE" w:rsidP="001F01B4">
      <w:pPr>
        <w:ind w:left="360"/>
        <w:rPr>
          <w:rFonts w:ascii="Arial" w:hAnsi="Arial" w:cs="Arial"/>
        </w:rPr>
      </w:pPr>
      <w:r w:rsidRPr="000F4ABE">
        <w:rPr>
          <w:rFonts w:ascii="Arial" w:hAnsi="Arial" w:cs="Arial"/>
        </w:rPr>
        <w:t>Die Darstellung ergänzender Teilschritte ist in fast jeder EPK möglich. Dies ist abhängig von der Komplexität des gewählten Teilprozesses und der Frage der Nachvollziehbarkeit für Dritte. Verwendung findet diese Form der Darstellung z.B. in Zusammenhang mit der DIN ISO Zertifizierung 9001.</w:t>
      </w:r>
    </w:p>
    <w:p w:rsidR="001F01B4" w:rsidRPr="000F4ABE" w:rsidRDefault="001F01B4" w:rsidP="001F01B4">
      <w:pPr>
        <w:ind w:left="360"/>
        <w:rPr>
          <w:rFonts w:ascii="Arial" w:hAnsi="Arial" w:cs="Arial"/>
        </w:rPr>
      </w:pPr>
    </w:p>
    <w:p w:rsidR="001F01B4" w:rsidRPr="000F4ABE" w:rsidRDefault="001F01B4" w:rsidP="001F01B4">
      <w:pPr>
        <w:ind w:left="360"/>
        <w:rPr>
          <w:rFonts w:ascii="Arial" w:hAnsi="Arial" w:cs="Arial"/>
        </w:rPr>
      </w:pPr>
    </w:p>
    <w:p w:rsidR="001F01B4" w:rsidRPr="000F4ABE" w:rsidRDefault="001F01B4" w:rsidP="001F01B4">
      <w:pPr>
        <w:ind w:left="360"/>
        <w:rPr>
          <w:rFonts w:ascii="Arial" w:hAnsi="Arial" w:cs="Arial"/>
        </w:rPr>
      </w:pPr>
    </w:p>
    <w:p w:rsidR="001F01B4" w:rsidRPr="000F4ABE" w:rsidRDefault="001F01B4" w:rsidP="001F01B4">
      <w:pPr>
        <w:ind w:left="360"/>
        <w:rPr>
          <w:rFonts w:ascii="Arial" w:hAnsi="Arial" w:cs="Arial"/>
        </w:rPr>
      </w:pPr>
    </w:p>
    <w:p w:rsidR="001F01B4" w:rsidRPr="000F4ABE" w:rsidRDefault="001F01B4" w:rsidP="001F01B4">
      <w:pPr>
        <w:ind w:left="360"/>
        <w:rPr>
          <w:rFonts w:ascii="Arial" w:hAnsi="Arial" w:cs="Arial"/>
        </w:rPr>
      </w:pPr>
    </w:p>
    <w:p w:rsidR="001F01B4" w:rsidRPr="000F4ABE" w:rsidRDefault="001F01B4" w:rsidP="001F01B4">
      <w:pPr>
        <w:ind w:left="360"/>
        <w:rPr>
          <w:rFonts w:ascii="Arial" w:hAnsi="Arial" w:cs="Arial"/>
        </w:rPr>
      </w:pPr>
    </w:p>
    <w:p w:rsidR="001F01B4" w:rsidRPr="000F4ABE" w:rsidRDefault="001F01B4" w:rsidP="001F01B4">
      <w:pPr>
        <w:ind w:left="360"/>
        <w:rPr>
          <w:rFonts w:ascii="Arial" w:hAnsi="Arial" w:cs="Arial"/>
        </w:rPr>
      </w:pPr>
    </w:p>
    <w:p w:rsidR="00E8786D" w:rsidRPr="000F4ABE" w:rsidRDefault="00E8786D" w:rsidP="00E8786D">
      <w:pPr>
        <w:rPr>
          <w:rFonts w:ascii="Arial" w:hAnsi="Arial" w:cs="Arial"/>
        </w:rPr>
      </w:pPr>
    </w:p>
    <w:p w:rsidR="00E8786D" w:rsidRDefault="00E8786D" w:rsidP="008C42B1">
      <w:pPr>
        <w:rPr>
          <w:rFonts w:ascii="Arial" w:hAnsi="Arial" w:cs="Arial"/>
          <w:b/>
          <w:color w:val="E36C0A" w:themeColor="accent6" w:themeShade="BF"/>
          <w:sz w:val="24"/>
          <w:szCs w:val="24"/>
        </w:rPr>
      </w:pPr>
      <w:r w:rsidRPr="00200167">
        <w:rPr>
          <w:rFonts w:ascii="Arial" w:hAnsi="Arial" w:cs="Arial"/>
          <w:b/>
          <w:color w:val="E36C0A" w:themeColor="accent6" w:themeShade="BF"/>
          <w:sz w:val="24"/>
          <w:szCs w:val="24"/>
        </w:rPr>
        <w:lastRenderedPageBreak/>
        <w:t>LF 13: Ein Projekt im Großhandel planen und durchführen</w:t>
      </w:r>
    </w:p>
    <w:p w:rsidR="00E8786D" w:rsidRPr="00806641" w:rsidRDefault="00E8786D" w:rsidP="00E8786D">
      <w:pPr>
        <w:rPr>
          <w:rFonts w:ascii="Arial" w:hAnsi="Arial" w:cs="Arial"/>
          <w:b/>
          <w:color w:val="E36C0A" w:themeColor="accent6" w:themeShade="BF"/>
          <w:sz w:val="24"/>
          <w:szCs w:val="24"/>
        </w:rPr>
      </w:pPr>
      <w:r w:rsidRPr="00806641">
        <w:rPr>
          <w:rFonts w:ascii="Arial" w:hAnsi="Arial" w:cs="Arial"/>
          <w:b/>
          <w:color w:val="E36C0A" w:themeColor="accent6" w:themeShade="BF"/>
          <w:sz w:val="24"/>
          <w:szCs w:val="24"/>
        </w:rPr>
        <w:t>Lernsituation 3</w:t>
      </w:r>
      <w:r>
        <w:rPr>
          <w:rFonts w:ascii="Arial" w:hAnsi="Arial" w:cs="Arial"/>
          <w:b/>
          <w:color w:val="E36C0A" w:themeColor="accent6" w:themeShade="BF"/>
          <w:sz w:val="24"/>
          <w:szCs w:val="24"/>
        </w:rPr>
        <w:t xml:space="preserve">: </w:t>
      </w:r>
      <w:r w:rsidRPr="00A4315A">
        <w:rPr>
          <w:rFonts w:ascii="Arial" w:hAnsi="Arial" w:cs="Arial"/>
          <w:b/>
          <w:color w:val="E36C0A" w:themeColor="accent6" w:themeShade="BF"/>
          <w:sz w:val="24"/>
          <w:szCs w:val="24"/>
        </w:rPr>
        <w:t>Erstellen eines Projektauftrags</w:t>
      </w:r>
      <w:r w:rsidRPr="00806641">
        <w:rPr>
          <w:rFonts w:ascii="Arial" w:hAnsi="Arial" w:cs="Arial"/>
          <w:b/>
          <w:color w:val="E36C0A" w:themeColor="accent6" w:themeShade="BF"/>
          <w:sz w:val="24"/>
          <w:szCs w:val="24"/>
        </w:rPr>
        <w:t xml:space="preserve"> (2 Unterrichtsstunden)</w:t>
      </w:r>
    </w:p>
    <w:tbl>
      <w:tblPr>
        <w:tblStyle w:val="Tabellenraster"/>
        <w:tblW w:w="0" w:type="auto"/>
        <w:tblLook w:val="04A0" w:firstRow="1" w:lastRow="0" w:firstColumn="1" w:lastColumn="0" w:noHBand="0" w:noVBand="1"/>
      </w:tblPr>
      <w:tblGrid>
        <w:gridCol w:w="2235"/>
        <w:gridCol w:w="68"/>
        <w:gridCol w:w="2343"/>
        <w:gridCol w:w="2303"/>
        <w:gridCol w:w="2303"/>
      </w:tblGrid>
      <w:tr w:rsidR="000842FE" w:rsidRPr="000F4ABE" w:rsidTr="00E07DD4">
        <w:tc>
          <w:tcPr>
            <w:tcW w:w="9252" w:type="dxa"/>
            <w:gridSpan w:val="5"/>
            <w:shd w:val="clear" w:color="auto" w:fill="8DB3E2" w:themeFill="text2" w:themeFillTint="66"/>
          </w:tcPr>
          <w:p w:rsidR="000842FE" w:rsidRPr="000F4ABE" w:rsidRDefault="000842FE" w:rsidP="001968F1">
            <w:pPr>
              <w:rPr>
                <w:rFonts w:ascii="Arial" w:hAnsi="Arial" w:cs="Arial"/>
              </w:rPr>
            </w:pPr>
            <w:r w:rsidRPr="000F4ABE">
              <w:rPr>
                <w:rFonts w:ascii="Arial" w:hAnsi="Arial" w:cs="Arial"/>
              </w:rPr>
              <w:t>Projektauftrag</w:t>
            </w:r>
          </w:p>
        </w:tc>
      </w:tr>
      <w:tr w:rsidR="000842FE" w:rsidRPr="000F4ABE" w:rsidTr="00E07DD4">
        <w:tc>
          <w:tcPr>
            <w:tcW w:w="2235" w:type="dxa"/>
            <w:tcBorders>
              <w:bottom w:val="single" w:sz="4" w:space="0" w:color="auto"/>
            </w:tcBorders>
          </w:tcPr>
          <w:p w:rsidR="000842FE" w:rsidRPr="000F4ABE" w:rsidRDefault="000842FE" w:rsidP="001968F1">
            <w:pPr>
              <w:rPr>
                <w:rFonts w:ascii="Arial" w:hAnsi="Arial" w:cs="Arial"/>
              </w:rPr>
            </w:pPr>
            <w:r w:rsidRPr="000F4ABE">
              <w:rPr>
                <w:rFonts w:ascii="Arial" w:hAnsi="Arial" w:cs="Arial"/>
              </w:rPr>
              <w:t>Name des Projektes:</w:t>
            </w:r>
          </w:p>
        </w:tc>
        <w:tc>
          <w:tcPr>
            <w:tcW w:w="7017" w:type="dxa"/>
            <w:gridSpan w:val="4"/>
            <w:tcBorders>
              <w:bottom w:val="single" w:sz="4" w:space="0" w:color="auto"/>
            </w:tcBorders>
          </w:tcPr>
          <w:p w:rsidR="000842FE" w:rsidRPr="000F4ABE" w:rsidRDefault="00E07DD4" w:rsidP="001968F1">
            <w:pPr>
              <w:rPr>
                <w:rFonts w:ascii="Arial" w:hAnsi="Arial" w:cs="Arial"/>
                <w:b/>
              </w:rPr>
            </w:pPr>
            <w:r w:rsidRPr="000F4ABE">
              <w:rPr>
                <w:rFonts w:ascii="Arial" w:hAnsi="Arial" w:cs="Arial"/>
                <w:b/>
              </w:rPr>
              <w:t>Nachhaltigkeit und Umweltorientierung</w:t>
            </w:r>
          </w:p>
        </w:tc>
      </w:tr>
      <w:tr w:rsidR="000842FE" w:rsidRPr="000F4ABE" w:rsidTr="00E07DD4">
        <w:tc>
          <w:tcPr>
            <w:tcW w:w="9252" w:type="dxa"/>
            <w:gridSpan w:val="5"/>
            <w:tcBorders>
              <w:bottom w:val="single" w:sz="4" w:space="0" w:color="auto"/>
            </w:tcBorders>
            <w:shd w:val="clear" w:color="auto" w:fill="C6D9F1" w:themeFill="text2" w:themeFillTint="33"/>
          </w:tcPr>
          <w:p w:rsidR="000842FE" w:rsidRPr="000F4ABE" w:rsidRDefault="000842FE" w:rsidP="000842FE">
            <w:pPr>
              <w:pStyle w:val="Listenabsatz"/>
              <w:numPr>
                <w:ilvl w:val="0"/>
                <w:numId w:val="12"/>
              </w:numPr>
              <w:rPr>
                <w:rFonts w:ascii="Arial" w:hAnsi="Arial" w:cs="Arial"/>
              </w:rPr>
            </w:pPr>
            <w:r w:rsidRPr="000F4ABE">
              <w:rPr>
                <w:rFonts w:ascii="Arial" w:hAnsi="Arial" w:cs="Arial"/>
              </w:rPr>
              <w:t>Projektdaten</w:t>
            </w:r>
          </w:p>
        </w:tc>
      </w:tr>
      <w:tr w:rsidR="000842FE" w:rsidRPr="000F4ABE" w:rsidTr="00E07DD4">
        <w:tc>
          <w:tcPr>
            <w:tcW w:w="2303" w:type="dxa"/>
            <w:gridSpan w:val="2"/>
            <w:tcBorders>
              <w:bottom w:val="single" w:sz="4" w:space="0" w:color="auto"/>
            </w:tcBorders>
            <w:shd w:val="clear" w:color="auto" w:fill="auto"/>
          </w:tcPr>
          <w:p w:rsidR="000842FE" w:rsidRPr="000F4ABE" w:rsidRDefault="000842FE" w:rsidP="001968F1">
            <w:pPr>
              <w:rPr>
                <w:rFonts w:ascii="Arial" w:hAnsi="Arial" w:cs="Arial"/>
              </w:rPr>
            </w:pPr>
            <w:r w:rsidRPr="000F4ABE">
              <w:rPr>
                <w:rFonts w:ascii="Arial" w:hAnsi="Arial" w:cs="Arial"/>
              </w:rPr>
              <w:t>Projektstart:</w:t>
            </w:r>
          </w:p>
        </w:tc>
        <w:tc>
          <w:tcPr>
            <w:tcW w:w="2343" w:type="dxa"/>
            <w:tcBorders>
              <w:bottom w:val="single" w:sz="4" w:space="0" w:color="auto"/>
            </w:tcBorders>
            <w:shd w:val="clear" w:color="auto" w:fill="auto"/>
          </w:tcPr>
          <w:p w:rsidR="000842FE" w:rsidRPr="000F4ABE" w:rsidRDefault="00E07DD4" w:rsidP="001968F1">
            <w:pPr>
              <w:rPr>
                <w:rFonts w:ascii="Arial" w:hAnsi="Arial" w:cs="Arial"/>
              </w:rPr>
            </w:pPr>
            <w:r w:rsidRPr="000F4ABE">
              <w:rPr>
                <w:rFonts w:ascii="Arial" w:hAnsi="Arial" w:cs="Arial"/>
                <w:b/>
              </w:rPr>
              <w:t>XX.XX.20XX</w:t>
            </w:r>
          </w:p>
        </w:tc>
        <w:tc>
          <w:tcPr>
            <w:tcW w:w="2303" w:type="dxa"/>
            <w:tcBorders>
              <w:bottom w:val="single" w:sz="4" w:space="0" w:color="auto"/>
            </w:tcBorders>
            <w:shd w:val="clear" w:color="auto" w:fill="auto"/>
          </w:tcPr>
          <w:p w:rsidR="000842FE" w:rsidRPr="000F4ABE" w:rsidRDefault="000842FE" w:rsidP="001968F1">
            <w:pPr>
              <w:rPr>
                <w:rFonts w:ascii="Arial" w:hAnsi="Arial" w:cs="Arial"/>
              </w:rPr>
            </w:pPr>
            <w:r w:rsidRPr="000F4ABE">
              <w:rPr>
                <w:rFonts w:ascii="Arial" w:hAnsi="Arial" w:cs="Arial"/>
              </w:rPr>
              <w:t>Projektende:</w:t>
            </w:r>
          </w:p>
        </w:tc>
        <w:tc>
          <w:tcPr>
            <w:tcW w:w="2303" w:type="dxa"/>
            <w:tcBorders>
              <w:bottom w:val="single" w:sz="4" w:space="0" w:color="auto"/>
            </w:tcBorders>
            <w:shd w:val="clear" w:color="auto" w:fill="auto"/>
          </w:tcPr>
          <w:p w:rsidR="000842FE" w:rsidRPr="000F4ABE" w:rsidRDefault="00C45540" w:rsidP="001968F1">
            <w:pPr>
              <w:rPr>
                <w:rFonts w:ascii="Arial" w:hAnsi="Arial" w:cs="Arial"/>
              </w:rPr>
            </w:pPr>
            <w:r w:rsidRPr="000F4ABE">
              <w:rPr>
                <w:rFonts w:ascii="Arial" w:hAnsi="Arial" w:cs="Arial"/>
              </w:rPr>
              <w:t>3 Monate nach Beginn</w:t>
            </w:r>
          </w:p>
        </w:tc>
      </w:tr>
      <w:tr w:rsidR="000842FE" w:rsidRPr="000F4ABE" w:rsidTr="00E07DD4">
        <w:tc>
          <w:tcPr>
            <w:tcW w:w="9252" w:type="dxa"/>
            <w:gridSpan w:val="5"/>
            <w:shd w:val="clear" w:color="auto" w:fill="C6D9F1" w:themeFill="text2" w:themeFillTint="33"/>
          </w:tcPr>
          <w:p w:rsidR="000842FE" w:rsidRPr="000F4ABE" w:rsidRDefault="000842FE" w:rsidP="000842FE">
            <w:pPr>
              <w:pStyle w:val="Listenabsatz"/>
              <w:numPr>
                <w:ilvl w:val="0"/>
                <w:numId w:val="12"/>
              </w:numPr>
              <w:rPr>
                <w:rFonts w:ascii="Arial" w:hAnsi="Arial" w:cs="Arial"/>
              </w:rPr>
            </w:pPr>
            <w:r w:rsidRPr="000F4ABE">
              <w:rPr>
                <w:rFonts w:ascii="Arial" w:hAnsi="Arial" w:cs="Arial"/>
              </w:rPr>
              <w:t>Projektbeschreibung:</w:t>
            </w:r>
          </w:p>
        </w:tc>
      </w:tr>
      <w:tr w:rsidR="00E07DD4" w:rsidRPr="000F4ABE" w:rsidTr="00274AAF">
        <w:tc>
          <w:tcPr>
            <w:tcW w:w="2303" w:type="dxa"/>
            <w:gridSpan w:val="2"/>
          </w:tcPr>
          <w:p w:rsidR="00E07DD4" w:rsidRPr="000F4ABE" w:rsidRDefault="00E07DD4" w:rsidP="001968F1">
            <w:pPr>
              <w:rPr>
                <w:rFonts w:ascii="Arial" w:hAnsi="Arial" w:cs="Arial"/>
              </w:rPr>
            </w:pPr>
            <w:r w:rsidRPr="000F4ABE">
              <w:rPr>
                <w:rFonts w:ascii="Arial" w:hAnsi="Arial" w:cs="Arial"/>
              </w:rPr>
              <w:t>Ausgangssituation/ Projektbegründung:</w:t>
            </w:r>
          </w:p>
        </w:tc>
        <w:tc>
          <w:tcPr>
            <w:tcW w:w="6949" w:type="dxa"/>
            <w:gridSpan w:val="3"/>
          </w:tcPr>
          <w:p w:rsidR="00E07DD4" w:rsidRPr="000F4ABE" w:rsidRDefault="00E07DD4" w:rsidP="001968F1">
            <w:pPr>
              <w:rPr>
                <w:rFonts w:ascii="Arial" w:hAnsi="Arial" w:cs="Arial"/>
              </w:rPr>
            </w:pPr>
            <w:r w:rsidRPr="000F4ABE">
              <w:rPr>
                <w:rFonts w:ascii="Arial" w:hAnsi="Arial" w:cs="Arial"/>
                <w:b/>
              </w:rPr>
              <w:t>Nachhaltigkeit und Umweltorientierung sind in der heutigen Zeit mitentscheidend für das Image eines Großhändlers. Zu diesem Thema möchte die Unternehmensleitung nachsteuern uns setzt auf die Durchführung eines unternehmensinternen Projektes</w:t>
            </w:r>
          </w:p>
        </w:tc>
      </w:tr>
      <w:tr w:rsidR="00E07DD4" w:rsidRPr="000F4ABE" w:rsidTr="00B46B3A">
        <w:tc>
          <w:tcPr>
            <w:tcW w:w="2303" w:type="dxa"/>
            <w:gridSpan w:val="2"/>
            <w:tcBorders>
              <w:bottom w:val="single" w:sz="4" w:space="0" w:color="auto"/>
            </w:tcBorders>
          </w:tcPr>
          <w:p w:rsidR="00E07DD4" w:rsidRPr="000F4ABE" w:rsidRDefault="00E07DD4" w:rsidP="001968F1">
            <w:pPr>
              <w:rPr>
                <w:rFonts w:ascii="Arial" w:hAnsi="Arial" w:cs="Arial"/>
              </w:rPr>
            </w:pPr>
            <w:r w:rsidRPr="000F4ABE">
              <w:rPr>
                <w:rFonts w:ascii="Arial" w:hAnsi="Arial" w:cs="Arial"/>
              </w:rPr>
              <w:t>Projektgesamtziel</w:t>
            </w:r>
          </w:p>
        </w:tc>
        <w:tc>
          <w:tcPr>
            <w:tcW w:w="6949" w:type="dxa"/>
            <w:gridSpan w:val="3"/>
            <w:tcBorders>
              <w:bottom w:val="single" w:sz="4" w:space="0" w:color="auto"/>
            </w:tcBorders>
          </w:tcPr>
          <w:p w:rsidR="00E07DD4" w:rsidRPr="000F4ABE" w:rsidRDefault="00E07DD4" w:rsidP="001968F1">
            <w:pPr>
              <w:rPr>
                <w:rFonts w:ascii="Arial" w:hAnsi="Arial" w:cs="Arial"/>
              </w:rPr>
            </w:pPr>
            <w:r w:rsidRPr="000F4ABE">
              <w:rPr>
                <w:rFonts w:ascii="Arial" w:hAnsi="Arial" w:cs="Arial"/>
                <w:b/>
              </w:rPr>
              <w:t>Umweltbelange in die eigene Unternehmensführungsphilosophie und damit auch in Unternehmensprozesse zu integrieren</w:t>
            </w:r>
          </w:p>
        </w:tc>
      </w:tr>
      <w:tr w:rsidR="000842FE" w:rsidRPr="000F4ABE" w:rsidTr="00E07DD4">
        <w:tc>
          <w:tcPr>
            <w:tcW w:w="4646" w:type="dxa"/>
            <w:gridSpan w:val="3"/>
            <w:shd w:val="clear" w:color="auto" w:fill="C6D9F1" w:themeFill="text2" w:themeFillTint="33"/>
          </w:tcPr>
          <w:p w:rsidR="000842FE" w:rsidRPr="000F4ABE" w:rsidRDefault="000842FE" w:rsidP="000842FE">
            <w:pPr>
              <w:pStyle w:val="Listenabsatz"/>
              <w:numPr>
                <w:ilvl w:val="0"/>
                <w:numId w:val="12"/>
              </w:numPr>
              <w:rPr>
                <w:rFonts w:ascii="Arial" w:hAnsi="Arial" w:cs="Arial"/>
              </w:rPr>
            </w:pPr>
            <w:r w:rsidRPr="000F4ABE">
              <w:rPr>
                <w:rFonts w:ascii="Arial" w:hAnsi="Arial" w:cs="Arial"/>
              </w:rPr>
              <w:t>Projektziele</w:t>
            </w:r>
          </w:p>
        </w:tc>
        <w:tc>
          <w:tcPr>
            <w:tcW w:w="4606" w:type="dxa"/>
            <w:gridSpan w:val="2"/>
            <w:shd w:val="clear" w:color="auto" w:fill="C6D9F1" w:themeFill="text2" w:themeFillTint="33"/>
          </w:tcPr>
          <w:p w:rsidR="000842FE" w:rsidRPr="000F4ABE" w:rsidRDefault="000842FE" w:rsidP="001968F1">
            <w:pPr>
              <w:rPr>
                <w:rFonts w:ascii="Arial" w:hAnsi="Arial" w:cs="Arial"/>
              </w:rPr>
            </w:pPr>
            <w:r w:rsidRPr="000F4ABE">
              <w:rPr>
                <w:rFonts w:ascii="Arial" w:hAnsi="Arial" w:cs="Arial"/>
              </w:rPr>
              <w:t>Messbare Ergebnisse</w:t>
            </w:r>
          </w:p>
        </w:tc>
      </w:tr>
      <w:tr w:rsidR="000842FE" w:rsidRPr="000F4ABE" w:rsidTr="00E07DD4">
        <w:tc>
          <w:tcPr>
            <w:tcW w:w="4646" w:type="dxa"/>
            <w:gridSpan w:val="3"/>
          </w:tcPr>
          <w:p w:rsidR="000842FE" w:rsidRPr="000F4ABE" w:rsidRDefault="000842FE" w:rsidP="001968F1">
            <w:pPr>
              <w:rPr>
                <w:rFonts w:ascii="Arial" w:hAnsi="Arial" w:cs="Arial"/>
              </w:rPr>
            </w:pPr>
            <w:r w:rsidRPr="000F4ABE">
              <w:rPr>
                <w:rFonts w:ascii="Arial" w:hAnsi="Arial" w:cs="Arial"/>
              </w:rPr>
              <w:t>Ziel 1:</w:t>
            </w:r>
            <w:r w:rsidR="00E07DD4" w:rsidRPr="000F4ABE">
              <w:rPr>
                <w:rFonts w:ascii="Arial" w:hAnsi="Arial" w:cs="Arial"/>
              </w:rPr>
              <w:t xml:space="preserve"> </w:t>
            </w:r>
          </w:p>
        </w:tc>
        <w:tc>
          <w:tcPr>
            <w:tcW w:w="4606" w:type="dxa"/>
            <w:gridSpan w:val="2"/>
          </w:tcPr>
          <w:p w:rsidR="000842FE" w:rsidRPr="000F4ABE" w:rsidRDefault="00C45540" w:rsidP="00C45540">
            <w:pPr>
              <w:rPr>
                <w:rFonts w:ascii="Arial" w:hAnsi="Arial" w:cs="Arial"/>
              </w:rPr>
            </w:pPr>
            <w:r w:rsidRPr="000F4ABE">
              <w:rPr>
                <w:rFonts w:ascii="Arial" w:hAnsi="Arial" w:cs="Arial"/>
                <w:b/>
              </w:rPr>
              <w:t>Ermittlung des Umfangs der bisherigen Umweltbemühungen und Bewertung</w:t>
            </w:r>
          </w:p>
        </w:tc>
      </w:tr>
      <w:tr w:rsidR="000842FE" w:rsidRPr="000F4ABE" w:rsidTr="00E07DD4">
        <w:tc>
          <w:tcPr>
            <w:tcW w:w="4646" w:type="dxa"/>
            <w:gridSpan w:val="3"/>
          </w:tcPr>
          <w:p w:rsidR="000842FE" w:rsidRPr="000F4ABE" w:rsidRDefault="000842FE" w:rsidP="001968F1">
            <w:pPr>
              <w:rPr>
                <w:rFonts w:ascii="Arial" w:hAnsi="Arial" w:cs="Arial"/>
              </w:rPr>
            </w:pPr>
            <w:r w:rsidRPr="000F4ABE">
              <w:rPr>
                <w:rFonts w:ascii="Arial" w:hAnsi="Arial" w:cs="Arial"/>
              </w:rPr>
              <w:t>Ziel 2:</w:t>
            </w:r>
            <w:r w:rsidR="00E07DD4" w:rsidRPr="000F4ABE">
              <w:rPr>
                <w:rFonts w:ascii="Arial" w:hAnsi="Arial" w:cs="Arial"/>
              </w:rPr>
              <w:t xml:space="preserve"> </w:t>
            </w:r>
          </w:p>
        </w:tc>
        <w:tc>
          <w:tcPr>
            <w:tcW w:w="4606" w:type="dxa"/>
            <w:gridSpan w:val="2"/>
          </w:tcPr>
          <w:p w:rsidR="000842FE" w:rsidRPr="000F4ABE" w:rsidRDefault="00C45540" w:rsidP="001968F1">
            <w:pPr>
              <w:rPr>
                <w:rFonts w:ascii="Arial" w:hAnsi="Arial" w:cs="Arial"/>
              </w:rPr>
            </w:pPr>
            <w:r w:rsidRPr="000F4ABE">
              <w:rPr>
                <w:rFonts w:ascii="Arial" w:hAnsi="Arial" w:cs="Arial"/>
                <w:b/>
              </w:rPr>
              <w:t>Überblick über mögliche Risiken für die Wirtschaftlichkeit, die sich aus der Umweltorientierung ergeben könnten</w:t>
            </w:r>
          </w:p>
        </w:tc>
      </w:tr>
      <w:tr w:rsidR="000842FE" w:rsidRPr="000F4ABE" w:rsidTr="00E07DD4">
        <w:tc>
          <w:tcPr>
            <w:tcW w:w="4646" w:type="dxa"/>
            <w:gridSpan w:val="3"/>
          </w:tcPr>
          <w:p w:rsidR="000842FE" w:rsidRPr="000F4ABE" w:rsidRDefault="000842FE" w:rsidP="001968F1">
            <w:pPr>
              <w:rPr>
                <w:rFonts w:ascii="Arial" w:hAnsi="Arial" w:cs="Arial"/>
              </w:rPr>
            </w:pPr>
            <w:r w:rsidRPr="000F4ABE">
              <w:rPr>
                <w:rFonts w:ascii="Arial" w:hAnsi="Arial" w:cs="Arial"/>
              </w:rPr>
              <w:t>Nutzen des Projektes:</w:t>
            </w:r>
          </w:p>
        </w:tc>
        <w:tc>
          <w:tcPr>
            <w:tcW w:w="4606" w:type="dxa"/>
            <w:gridSpan w:val="2"/>
          </w:tcPr>
          <w:p w:rsidR="000842FE" w:rsidRPr="000F4ABE" w:rsidRDefault="00E07DD4" w:rsidP="00E07DD4">
            <w:pPr>
              <w:pStyle w:val="Listenabsatz"/>
              <w:numPr>
                <w:ilvl w:val="0"/>
                <w:numId w:val="13"/>
              </w:numPr>
              <w:rPr>
                <w:rFonts w:ascii="Arial" w:hAnsi="Arial" w:cs="Arial"/>
              </w:rPr>
            </w:pPr>
            <w:r w:rsidRPr="000F4ABE">
              <w:rPr>
                <w:rFonts w:ascii="Arial" w:hAnsi="Arial" w:cs="Arial"/>
                <w:b/>
              </w:rPr>
              <w:t>Imageverbesserung</w:t>
            </w:r>
          </w:p>
          <w:p w:rsidR="00E07DD4" w:rsidRPr="000F4ABE" w:rsidRDefault="00E07DD4" w:rsidP="00E07DD4">
            <w:pPr>
              <w:pStyle w:val="Listenabsatz"/>
              <w:numPr>
                <w:ilvl w:val="0"/>
                <w:numId w:val="13"/>
              </w:numPr>
              <w:rPr>
                <w:rFonts w:ascii="Arial" w:hAnsi="Arial" w:cs="Arial"/>
              </w:rPr>
            </w:pPr>
            <w:r w:rsidRPr="000F4ABE">
              <w:rPr>
                <w:rFonts w:ascii="Arial" w:hAnsi="Arial" w:cs="Arial"/>
                <w:b/>
              </w:rPr>
              <w:t>Umweltschutz</w:t>
            </w:r>
          </w:p>
          <w:p w:rsidR="00E07DD4" w:rsidRPr="000F4ABE" w:rsidRDefault="00E07DD4" w:rsidP="00E07DD4">
            <w:pPr>
              <w:pStyle w:val="Listenabsatz"/>
              <w:numPr>
                <w:ilvl w:val="0"/>
                <w:numId w:val="13"/>
              </w:numPr>
              <w:rPr>
                <w:rFonts w:ascii="Arial" w:hAnsi="Arial" w:cs="Arial"/>
              </w:rPr>
            </w:pPr>
            <w:r w:rsidRPr="000F4ABE">
              <w:rPr>
                <w:rFonts w:ascii="Arial" w:hAnsi="Arial" w:cs="Arial"/>
                <w:b/>
              </w:rPr>
              <w:t>U.U. Steuervorteile</w:t>
            </w:r>
          </w:p>
        </w:tc>
      </w:tr>
      <w:tr w:rsidR="000842FE" w:rsidRPr="000F4ABE" w:rsidTr="00E07DD4">
        <w:tc>
          <w:tcPr>
            <w:tcW w:w="4646" w:type="dxa"/>
            <w:gridSpan w:val="3"/>
            <w:tcBorders>
              <w:bottom w:val="single" w:sz="4" w:space="0" w:color="auto"/>
            </w:tcBorders>
          </w:tcPr>
          <w:p w:rsidR="000842FE" w:rsidRPr="000F4ABE" w:rsidRDefault="000842FE" w:rsidP="001968F1">
            <w:pPr>
              <w:rPr>
                <w:rFonts w:ascii="Arial" w:hAnsi="Arial" w:cs="Arial"/>
              </w:rPr>
            </w:pPr>
            <w:r w:rsidRPr="000F4ABE">
              <w:rPr>
                <w:rFonts w:ascii="Arial" w:hAnsi="Arial" w:cs="Arial"/>
              </w:rPr>
              <w:t>Projektrisiken:</w:t>
            </w:r>
          </w:p>
        </w:tc>
        <w:tc>
          <w:tcPr>
            <w:tcW w:w="4606" w:type="dxa"/>
            <w:gridSpan w:val="2"/>
            <w:tcBorders>
              <w:bottom w:val="single" w:sz="4" w:space="0" w:color="auto"/>
            </w:tcBorders>
          </w:tcPr>
          <w:p w:rsidR="000842FE" w:rsidRPr="000F4ABE" w:rsidRDefault="00E07DD4" w:rsidP="00E07DD4">
            <w:pPr>
              <w:pStyle w:val="Listenabsatz"/>
              <w:numPr>
                <w:ilvl w:val="0"/>
                <w:numId w:val="13"/>
              </w:numPr>
              <w:rPr>
                <w:rFonts w:ascii="Arial" w:hAnsi="Arial" w:cs="Arial"/>
              </w:rPr>
            </w:pPr>
            <w:r w:rsidRPr="000F4ABE">
              <w:rPr>
                <w:rFonts w:ascii="Arial" w:hAnsi="Arial" w:cs="Arial"/>
                <w:b/>
              </w:rPr>
              <w:t>Zusätzliche Kosten</w:t>
            </w:r>
          </w:p>
          <w:p w:rsidR="00E07DD4" w:rsidRPr="000F4ABE" w:rsidRDefault="00E07DD4" w:rsidP="00E07DD4">
            <w:pPr>
              <w:pStyle w:val="Listenabsatz"/>
              <w:numPr>
                <w:ilvl w:val="0"/>
                <w:numId w:val="13"/>
              </w:numPr>
              <w:rPr>
                <w:rFonts w:ascii="Arial" w:hAnsi="Arial" w:cs="Arial"/>
              </w:rPr>
            </w:pPr>
            <w:r w:rsidRPr="000F4ABE">
              <w:rPr>
                <w:rFonts w:ascii="Arial" w:hAnsi="Arial" w:cs="Arial"/>
                <w:b/>
              </w:rPr>
              <w:t>Einstiegsaufwand</w:t>
            </w:r>
          </w:p>
          <w:p w:rsidR="00E07DD4" w:rsidRPr="000F4ABE" w:rsidRDefault="00E07DD4" w:rsidP="00E07DD4">
            <w:pPr>
              <w:pStyle w:val="Listenabsatz"/>
              <w:numPr>
                <w:ilvl w:val="0"/>
                <w:numId w:val="13"/>
              </w:numPr>
              <w:rPr>
                <w:rFonts w:ascii="Arial" w:hAnsi="Arial" w:cs="Arial"/>
              </w:rPr>
            </w:pPr>
            <w:r w:rsidRPr="000F4ABE">
              <w:rPr>
                <w:rFonts w:ascii="Arial" w:hAnsi="Arial" w:cs="Arial"/>
                <w:b/>
              </w:rPr>
              <w:t>Wertschätzung durch Kunden</w:t>
            </w:r>
          </w:p>
        </w:tc>
      </w:tr>
      <w:tr w:rsidR="000842FE" w:rsidRPr="000F4ABE" w:rsidTr="00E07DD4">
        <w:tc>
          <w:tcPr>
            <w:tcW w:w="9252" w:type="dxa"/>
            <w:gridSpan w:val="5"/>
            <w:shd w:val="clear" w:color="auto" w:fill="C6D9F1" w:themeFill="text2" w:themeFillTint="33"/>
          </w:tcPr>
          <w:p w:rsidR="000842FE" w:rsidRPr="000F4ABE" w:rsidRDefault="000842FE" w:rsidP="000842FE">
            <w:pPr>
              <w:pStyle w:val="Listenabsatz"/>
              <w:numPr>
                <w:ilvl w:val="0"/>
                <w:numId w:val="12"/>
              </w:numPr>
              <w:rPr>
                <w:rFonts w:ascii="Arial" w:hAnsi="Arial" w:cs="Arial"/>
              </w:rPr>
            </w:pPr>
            <w:r w:rsidRPr="000F4ABE">
              <w:rPr>
                <w:rFonts w:ascii="Arial" w:hAnsi="Arial" w:cs="Arial"/>
              </w:rPr>
              <w:t>Projektorganisation</w:t>
            </w:r>
          </w:p>
        </w:tc>
      </w:tr>
      <w:tr w:rsidR="000842FE" w:rsidRPr="000F4ABE" w:rsidTr="00E07DD4">
        <w:tc>
          <w:tcPr>
            <w:tcW w:w="4646" w:type="dxa"/>
            <w:gridSpan w:val="3"/>
          </w:tcPr>
          <w:p w:rsidR="000842FE" w:rsidRPr="000F4ABE" w:rsidRDefault="000842FE" w:rsidP="001968F1">
            <w:pPr>
              <w:rPr>
                <w:rFonts w:ascii="Arial" w:hAnsi="Arial" w:cs="Arial"/>
              </w:rPr>
            </w:pPr>
            <w:r w:rsidRPr="000F4ABE">
              <w:rPr>
                <w:rFonts w:ascii="Arial" w:hAnsi="Arial" w:cs="Arial"/>
              </w:rPr>
              <w:t>Projektleitung:</w:t>
            </w:r>
            <w:r w:rsidR="00C45540" w:rsidRPr="000F4ABE">
              <w:rPr>
                <w:rFonts w:ascii="Arial" w:hAnsi="Arial" w:cs="Arial"/>
              </w:rPr>
              <w:t xml:space="preserve"> </w:t>
            </w:r>
            <w:r w:rsidR="00C45540" w:rsidRPr="000F4ABE">
              <w:rPr>
                <w:rFonts w:ascii="Arial" w:hAnsi="Arial" w:cs="Arial"/>
                <w:b/>
              </w:rPr>
              <w:t>SchülerIn 1</w:t>
            </w:r>
          </w:p>
        </w:tc>
        <w:tc>
          <w:tcPr>
            <w:tcW w:w="4606" w:type="dxa"/>
            <w:gridSpan w:val="2"/>
          </w:tcPr>
          <w:p w:rsidR="000842FE" w:rsidRPr="000F4ABE" w:rsidRDefault="000842FE" w:rsidP="001968F1">
            <w:pPr>
              <w:rPr>
                <w:rFonts w:ascii="Arial" w:hAnsi="Arial" w:cs="Arial"/>
              </w:rPr>
            </w:pPr>
            <w:r w:rsidRPr="000F4ABE">
              <w:rPr>
                <w:rFonts w:ascii="Arial" w:hAnsi="Arial" w:cs="Arial"/>
              </w:rPr>
              <w:t>Projektauftraggeber:</w:t>
            </w:r>
            <w:r w:rsidR="00C45540" w:rsidRPr="000F4ABE">
              <w:rPr>
                <w:rFonts w:ascii="Arial" w:hAnsi="Arial" w:cs="Arial"/>
              </w:rPr>
              <w:t xml:space="preserve"> </w:t>
            </w:r>
            <w:r w:rsidR="00C45540" w:rsidRPr="000F4ABE">
              <w:rPr>
                <w:rFonts w:ascii="Arial" w:hAnsi="Arial" w:cs="Arial"/>
                <w:b/>
              </w:rPr>
              <w:t>Geschäftsleitung</w:t>
            </w:r>
          </w:p>
        </w:tc>
      </w:tr>
      <w:tr w:rsidR="000842FE" w:rsidRPr="000F4ABE" w:rsidTr="00E07DD4">
        <w:tc>
          <w:tcPr>
            <w:tcW w:w="4646" w:type="dxa"/>
            <w:gridSpan w:val="3"/>
            <w:tcBorders>
              <w:bottom w:val="single" w:sz="4" w:space="0" w:color="auto"/>
            </w:tcBorders>
          </w:tcPr>
          <w:p w:rsidR="000842FE" w:rsidRPr="000F4ABE" w:rsidRDefault="000842FE" w:rsidP="001968F1">
            <w:pPr>
              <w:rPr>
                <w:rFonts w:ascii="Arial" w:hAnsi="Arial" w:cs="Arial"/>
              </w:rPr>
            </w:pPr>
            <w:r w:rsidRPr="000F4ABE">
              <w:rPr>
                <w:rFonts w:ascii="Arial" w:hAnsi="Arial" w:cs="Arial"/>
              </w:rPr>
              <w:t>Projektteammitglieder:</w:t>
            </w:r>
          </w:p>
          <w:p w:rsidR="00E07DD4" w:rsidRPr="000F4ABE" w:rsidRDefault="00E07DD4" w:rsidP="00E07DD4">
            <w:pPr>
              <w:pStyle w:val="Listenabsatz"/>
              <w:numPr>
                <w:ilvl w:val="0"/>
                <w:numId w:val="13"/>
              </w:numPr>
              <w:rPr>
                <w:rFonts w:ascii="Arial" w:hAnsi="Arial" w:cs="Arial"/>
                <w:b/>
              </w:rPr>
            </w:pPr>
            <w:r w:rsidRPr="000F4ABE">
              <w:rPr>
                <w:rFonts w:ascii="Arial" w:hAnsi="Arial" w:cs="Arial"/>
                <w:b/>
              </w:rPr>
              <w:t xml:space="preserve"> SchülerIn </w:t>
            </w:r>
            <w:r w:rsidR="00C45540" w:rsidRPr="000F4ABE">
              <w:rPr>
                <w:rFonts w:ascii="Arial" w:hAnsi="Arial" w:cs="Arial"/>
                <w:b/>
              </w:rPr>
              <w:t>2</w:t>
            </w:r>
          </w:p>
          <w:p w:rsidR="00E07DD4" w:rsidRPr="000F4ABE" w:rsidRDefault="00E07DD4" w:rsidP="00E07DD4">
            <w:pPr>
              <w:pStyle w:val="Listenabsatz"/>
              <w:numPr>
                <w:ilvl w:val="0"/>
                <w:numId w:val="13"/>
              </w:numPr>
              <w:rPr>
                <w:rFonts w:ascii="Arial" w:hAnsi="Arial" w:cs="Arial"/>
                <w:b/>
              </w:rPr>
            </w:pPr>
            <w:r w:rsidRPr="000F4ABE">
              <w:rPr>
                <w:rFonts w:ascii="Arial" w:hAnsi="Arial" w:cs="Arial"/>
                <w:b/>
              </w:rPr>
              <w:t xml:space="preserve"> SchülerIn</w:t>
            </w:r>
            <w:r w:rsidR="00C45540" w:rsidRPr="000F4ABE">
              <w:rPr>
                <w:rFonts w:ascii="Arial" w:hAnsi="Arial" w:cs="Arial"/>
                <w:b/>
              </w:rPr>
              <w:t xml:space="preserve"> 3</w:t>
            </w:r>
          </w:p>
          <w:p w:rsidR="00E07DD4" w:rsidRPr="000F4ABE" w:rsidRDefault="00E07DD4" w:rsidP="00E07DD4">
            <w:pPr>
              <w:pStyle w:val="Listenabsatz"/>
              <w:numPr>
                <w:ilvl w:val="0"/>
                <w:numId w:val="13"/>
              </w:numPr>
              <w:rPr>
                <w:rFonts w:ascii="Arial" w:hAnsi="Arial" w:cs="Arial"/>
                <w:b/>
              </w:rPr>
            </w:pPr>
            <w:r w:rsidRPr="000F4ABE">
              <w:rPr>
                <w:rFonts w:ascii="Arial" w:hAnsi="Arial" w:cs="Arial"/>
                <w:b/>
              </w:rPr>
              <w:t xml:space="preserve"> SchülerIn</w:t>
            </w:r>
            <w:r w:rsidR="00C45540" w:rsidRPr="000F4ABE">
              <w:rPr>
                <w:rFonts w:ascii="Arial" w:hAnsi="Arial" w:cs="Arial"/>
                <w:b/>
              </w:rPr>
              <w:t xml:space="preserve"> 4</w:t>
            </w:r>
          </w:p>
          <w:p w:rsidR="00E07DD4" w:rsidRPr="000F4ABE" w:rsidRDefault="00E07DD4" w:rsidP="00E07DD4">
            <w:pPr>
              <w:pStyle w:val="Listenabsatz"/>
              <w:numPr>
                <w:ilvl w:val="0"/>
                <w:numId w:val="13"/>
              </w:numPr>
              <w:rPr>
                <w:rFonts w:ascii="Arial" w:hAnsi="Arial" w:cs="Arial"/>
                <w:b/>
              </w:rPr>
            </w:pPr>
            <w:r w:rsidRPr="000F4ABE">
              <w:rPr>
                <w:rFonts w:ascii="Arial" w:hAnsi="Arial" w:cs="Arial"/>
                <w:b/>
              </w:rPr>
              <w:t xml:space="preserve"> SchülerIn</w:t>
            </w:r>
            <w:r w:rsidR="00C45540" w:rsidRPr="000F4ABE">
              <w:rPr>
                <w:rFonts w:ascii="Arial" w:hAnsi="Arial" w:cs="Arial"/>
                <w:b/>
              </w:rPr>
              <w:t xml:space="preserve"> 5</w:t>
            </w:r>
          </w:p>
          <w:p w:rsidR="00E07DD4" w:rsidRPr="000F4ABE" w:rsidRDefault="00E07DD4" w:rsidP="00E07DD4">
            <w:pPr>
              <w:pStyle w:val="Listenabsatz"/>
              <w:numPr>
                <w:ilvl w:val="0"/>
                <w:numId w:val="13"/>
              </w:numPr>
              <w:rPr>
                <w:rFonts w:ascii="Arial" w:hAnsi="Arial" w:cs="Arial"/>
              </w:rPr>
            </w:pPr>
            <w:r w:rsidRPr="000F4ABE">
              <w:rPr>
                <w:rFonts w:ascii="Arial" w:hAnsi="Arial" w:cs="Arial"/>
                <w:b/>
              </w:rPr>
              <w:t xml:space="preserve"> …</w:t>
            </w:r>
          </w:p>
        </w:tc>
        <w:tc>
          <w:tcPr>
            <w:tcW w:w="4606" w:type="dxa"/>
            <w:gridSpan w:val="2"/>
            <w:tcBorders>
              <w:bottom w:val="single" w:sz="4" w:space="0" w:color="auto"/>
            </w:tcBorders>
          </w:tcPr>
          <w:p w:rsidR="000842FE" w:rsidRPr="000F4ABE" w:rsidRDefault="000842FE" w:rsidP="001968F1">
            <w:pPr>
              <w:rPr>
                <w:rFonts w:ascii="Arial" w:hAnsi="Arial" w:cs="Arial"/>
              </w:rPr>
            </w:pPr>
            <w:r w:rsidRPr="000F4ABE">
              <w:rPr>
                <w:rFonts w:ascii="Arial" w:hAnsi="Arial" w:cs="Arial"/>
              </w:rPr>
              <w:t>Sonstige Beteiligte:</w:t>
            </w:r>
            <w:r w:rsidR="00C45540" w:rsidRPr="000F4ABE">
              <w:rPr>
                <w:rFonts w:ascii="Arial" w:hAnsi="Arial" w:cs="Arial"/>
              </w:rPr>
              <w:t xml:space="preserve"> (optional)</w:t>
            </w:r>
          </w:p>
          <w:p w:rsidR="00E07DD4" w:rsidRPr="000F4ABE" w:rsidRDefault="00E07DD4" w:rsidP="00C45540">
            <w:pPr>
              <w:pStyle w:val="Listenabsatz"/>
              <w:numPr>
                <w:ilvl w:val="0"/>
                <w:numId w:val="13"/>
              </w:numPr>
              <w:rPr>
                <w:rFonts w:ascii="Arial" w:hAnsi="Arial" w:cs="Arial"/>
                <w:b/>
              </w:rPr>
            </w:pPr>
            <w:r w:rsidRPr="000F4ABE">
              <w:rPr>
                <w:rFonts w:ascii="Arial" w:hAnsi="Arial" w:cs="Arial"/>
                <w:b/>
              </w:rPr>
              <w:t>Abteilungsleiter</w:t>
            </w:r>
          </w:p>
          <w:p w:rsidR="00C45540" w:rsidRPr="000F4ABE" w:rsidRDefault="00C45540" w:rsidP="00C45540">
            <w:pPr>
              <w:pStyle w:val="Listenabsatz"/>
              <w:numPr>
                <w:ilvl w:val="0"/>
                <w:numId w:val="13"/>
              </w:numPr>
              <w:rPr>
                <w:rFonts w:ascii="Arial" w:hAnsi="Arial" w:cs="Arial"/>
                <w:b/>
              </w:rPr>
            </w:pPr>
            <w:r w:rsidRPr="000F4ABE">
              <w:rPr>
                <w:rFonts w:ascii="Arial" w:hAnsi="Arial" w:cs="Arial"/>
                <w:b/>
              </w:rPr>
              <w:t>Gruppenleiter</w:t>
            </w:r>
          </w:p>
          <w:p w:rsidR="00E07DD4" w:rsidRPr="000F4ABE" w:rsidRDefault="00E07DD4" w:rsidP="00C45540">
            <w:pPr>
              <w:pStyle w:val="Listenabsatz"/>
              <w:numPr>
                <w:ilvl w:val="0"/>
                <w:numId w:val="13"/>
              </w:numPr>
              <w:rPr>
                <w:rFonts w:ascii="Arial" w:hAnsi="Arial" w:cs="Arial"/>
              </w:rPr>
            </w:pPr>
            <w:r w:rsidRPr="000F4ABE">
              <w:rPr>
                <w:rFonts w:ascii="Arial" w:hAnsi="Arial" w:cs="Arial"/>
                <w:b/>
              </w:rPr>
              <w:t>…</w:t>
            </w:r>
          </w:p>
        </w:tc>
      </w:tr>
      <w:tr w:rsidR="000842FE" w:rsidRPr="000F4ABE" w:rsidTr="00E07DD4">
        <w:tc>
          <w:tcPr>
            <w:tcW w:w="9252" w:type="dxa"/>
            <w:gridSpan w:val="5"/>
            <w:shd w:val="clear" w:color="auto" w:fill="C6D9F1" w:themeFill="text2" w:themeFillTint="33"/>
          </w:tcPr>
          <w:p w:rsidR="000842FE" w:rsidRPr="000F4ABE" w:rsidRDefault="000842FE" w:rsidP="000842FE">
            <w:pPr>
              <w:pStyle w:val="Listenabsatz"/>
              <w:numPr>
                <w:ilvl w:val="0"/>
                <w:numId w:val="12"/>
              </w:numPr>
              <w:rPr>
                <w:rFonts w:ascii="Arial" w:hAnsi="Arial" w:cs="Arial"/>
              </w:rPr>
            </w:pPr>
            <w:r w:rsidRPr="000F4ABE">
              <w:rPr>
                <w:rFonts w:ascii="Arial" w:hAnsi="Arial" w:cs="Arial"/>
              </w:rPr>
              <w:t>Wirtschaftlichkeitsbetrachtung</w:t>
            </w:r>
          </w:p>
        </w:tc>
      </w:tr>
      <w:tr w:rsidR="000842FE" w:rsidRPr="000F4ABE" w:rsidTr="00E07DD4">
        <w:tc>
          <w:tcPr>
            <w:tcW w:w="4646" w:type="dxa"/>
            <w:gridSpan w:val="3"/>
          </w:tcPr>
          <w:p w:rsidR="000842FE" w:rsidRPr="000F4ABE" w:rsidRDefault="000842FE" w:rsidP="001968F1">
            <w:pPr>
              <w:rPr>
                <w:rFonts w:ascii="Arial" w:hAnsi="Arial" w:cs="Arial"/>
              </w:rPr>
            </w:pPr>
            <w:r w:rsidRPr="000F4ABE">
              <w:rPr>
                <w:rFonts w:ascii="Arial" w:hAnsi="Arial" w:cs="Arial"/>
              </w:rPr>
              <w:t>Personalkosten:</w:t>
            </w:r>
          </w:p>
        </w:tc>
        <w:tc>
          <w:tcPr>
            <w:tcW w:w="4606" w:type="dxa"/>
            <w:gridSpan w:val="2"/>
          </w:tcPr>
          <w:p w:rsidR="000842FE" w:rsidRPr="000F4ABE" w:rsidRDefault="00C45540" w:rsidP="00C45540">
            <w:pPr>
              <w:jc w:val="right"/>
              <w:rPr>
                <w:rFonts w:ascii="Arial" w:hAnsi="Arial" w:cs="Arial"/>
                <w:b/>
              </w:rPr>
            </w:pPr>
            <w:r w:rsidRPr="000F4ABE">
              <w:rPr>
                <w:rFonts w:ascii="Arial" w:hAnsi="Arial" w:cs="Arial"/>
                <w:b/>
              </w:rPr>
              <w:t>800.000,00 €</w:t>
            </w:r>
          </w:p>
        </w:tc>
      </w:tr>
      <w:tr w:rsidR="000842FE" w:rsidRPr="000F4ABE" w:rsidTr="00E07DD4">
        <w:tc>
          <w:tcPr>
            <w:tcW w:w="4646" w:type="dxa"/>
            <w:gridSpan w:val="3"/>
          </w:tcPr>
          <w:p w:rsidR="000842FE" w:rsidRPr="000F4ABE" w:rsidRDefault="000842FE" w:rsidP="001968F1">
            <w:pPr>
              <w:rPr>
                <w:rFonts w:ascii="Arial" w:hAnsi="Arial" w:cs="Arial"/>
              </w:rPr>
            </w:pPr>
            <w:r w:rsidRPr="000F4ABE">
              <w:rPr>
                <w:rFonts w:ascii="Arial" w:hAnsi="Arial" w:cs="Arial"/>
              </w:rPr>
              <w:t>Weitere Kosten:</w:t>
            </w:r>
          </w:p>
        </w:tc>
        <w:tc>
          <w:tcPr>
            <w:tcW w:w="4606" w:type="dxa"/>
            <w:gridSpan w:val="2"/>
          </w:tcPr>
          <w:p w:rsidR="000842FE" w:rsidRPr="000F4ABE" w:rsidRDefault="00C45540" w:rsidP="00C45540">
            <w:pPr>
              <w:jc w:val="right"/>
              <w:rPr>
                <w:rFonts w:ascii="Arial" w:hAnsi="Arial" w:cs="Arial"/>
                <w:b/>
              </w:rPr>
            </w:pPr>
            <w:r w:rsidRPr="000F4ABE">
              <w:rPr>
                <w:rFonts w:ascii="Arial" w:hAnsi="Arial" w:cs="Arial"/>
                <w:b/>
              </w:rPr>
              <w:t>1.150.000,00 € - 1.170.000,00 €</w:t>
            </w:r>
          </w:p>
        </w:tc>
      </w:tr>
      <w:tr w:rsidR="000842FE" w:rsidRPr="000F4ABE" w:rsidTr="00E07DD4">
        <w:tc>
          <w:tcPr>
            <w:tcW w:w="4646" w:type="dxa"/>
            <w:gridSpan w:val="3"/>
          </w:tcPr>
          <w:p w:rsidR="000842FE" w:rsidRPr="000F4ABE" w:rsidRDefault="000842FE" w:rsidP="001968F1">
            <w:pPr>
              <w:rPr>
                <w:rFonts w:ascii="Arial" w:hAnsi="Arial" w:cs="Arial"/>
              </w:rPr>
            </w:pPr>
            <w:r w:rsidRPr="000F4ABE">
              <w:rPr>
                <w:rFonts w:ascii="Arial" w:hAnsi="Arial" w:cs="Arial"/>
              </w:rPr>
              <w:t>Gesamtprojektkosten:</w:t>
            </w:r>
          </w:p>
        </w:tc>
        <w:tc>
          <w:tcPr>
            <w:tcW w:w="4606" w:type="dxa"/>
            <w:gridSpan w:val="2"/>
          </w:tcPr>
          <w:p w:rsidR="000842FE" w:rsidRPr="000F4ABE" w:rsidRDefault="00C45540" w:rsidP="00C45540">
            <w:pPr>
              <w:jc w:val="right"/>
              <w:rPr>
                <w:rFonts w:ascii="Arial" w:hAnsi="Arial" w:cs="Arial"/>
                <w:b/>
              </w:rPr>
            </w:pPr>
            <w:r w:rsidRPr="000F4ABE">
              <w:rPr>
                <w:rFonts w:ascii="Arial" w:hAnsi="Arial" w:cs="Arial"/>
                <w:b/>
              </w:rPr>
              <w:t>1.950.000,00 € - 1.970.000,00 €</w:t>
            </w:r>
          </w:p>
        </w:tc>
      </w:tr>
      <w:tr w:rsidR="000842FE" w:rsidRPr="000F4ABE" w:rsidTr="00E07DD4">
        <w:tc>
          <w:tcPr>
            <w:tcW w:w="4646" w:type="dxa"/>
            <w:gridSpan w:val="3"/>
            <w:tcBorders>
              <w:bottom w:val="single" w:sz="4" w:space="0" w:color="auto"/>
            </w:tcBorders>
          </w:tcPr>
          <w:p w:rsidR="000842FE" w:rsidRPr="000F4ABE" w:rsidRDefault="000842FE" w:rsidP="001968F1">
            <w:pPr>
              <w:rPr>
                <w:rFonts w:ascii="Arial" w:hAnsi="Arial" w:cs="Arial"/>
              </w:rPr>
            </w:pPr>
            <w:r w:rsidRPr="000F4ABE">
              <w:rPr>
                <w:rFonts w:ascii="Arial" w:hAnsi="Arial" w:cs="Arial"/>
              </w:rPr>
              <w:t>Projekteinnahmen:</w:t>
            </w:r>
          </w:p>
        </w:tc>
        <w:tc>
          <w:tcPr>
            <w:tcW w:w="4606" w:type="dxa"/>
            <w:gridSpan w:val="2"/>
            <w:tcBorders>
              <w:bottom w:val="single" w:sz="4" w:space="0" w:color="auto"/>
            </w:tcBorders>
          </w:tcPr>
          <w:p w:rsidR="000842FE" w:rsidRPr="000F4ABE" w:rsidRDefault="00C45540" w:rsidP="00C45540">
            <w:pPr>
              <w:jc w:val="right"/>
              <w:rPr>
                <w:rFonts w:ascii="Arial" w:hAnsi="Arial" w:cs="Arial"/>
                <w:b/>
              </w:rPr>
            </w:pPr>
            <w:r w:rsidRPr="000F4ABE">
              <w:rPr>
                <w:rFonts w:ascii="Arial" w:hAnsi="Arial" w:cs="Arial"/>
                <w:b/>
              </w:rPr>
              <w:t>0 €</w:t>
            </w:r>
          </w:p>
        </w:tc>
      </w:tr>
      <w:tr w:rsidR="000842FE" w:rsidRPr="000F4ABE" w:rsidTr="00E07DD4">
        <w:tc>
          <w:tcPr>
            <w:tcW w:w="9252" w:type="dxa"/>
            <w:gridSpan w:val="5"/>
            <w:shd w:val="clear" w:color="auto" w:fill="8DB3E2" w:themeFill="text2" w:themeFillTint="66"/>
          </w:tcPr>
          <w:p w:rsidR="000842FE" w:rsidRPr="000F4ABE" w:rsidRDefault="000842FE" w:rsidP="001968F1">
            <w:pPr>
              <w:rPr>
                <w:rFonts w:ascii="Arial" w:hAnsi="Arial" w:cs="Arial"/>
              </w:rPr>
            </w:pPr>
            <w:r w:rsidRPr="000F4ABE">
              <w:rPr>
                <w:rFonts w:ascii="Arial" w:hAnsi="Arial" w:cs="Arial"/>
              </w:rPr>
              <w:t>Projektfreigabe:</w:t>
            </w:r>
          </w:p>
        </w:tc>
      </w:tr>
      <w:tr w:rsidR="000842FE" w:rsidRPr="000F4ABE" w:rsidTr="00E07DD4">
        <w:tc>
          <w:tcPr>
            <w:tcW w:w="4646" w:type="dxa"/>
            <w:gridSpan w:val="3"/>
          </w:tcPr>
          <w:p w:rsidR="000842FE" w:rsidRPr="000F4ABE" w:rsidRDefault="00C45540" w:rsidP="00C45540">
            <w:pPr>
              <w:jc w:val="right"/>
              <w:rPr>
                <w:rFonts w:ascii="Arial" w:hAnsi="Arial" w:cs="Arial"/>
                <w:b/>
              </w:rPr>
            </w:pPr>
            <w:r w:rsidRPr="000F4ABE">
              <w:rPr>
                <w:rFonts w:ascii="Arial" w:hAnsi="Arial" w:cs="Arial"/>
                <w:b/>
              </w:rPr>
              <w:t>X</w:t>
            </w:r>
          </w:p>
        </w:tc>
        <w:tc>
          <w:tcPr>
            <w:tcW w:w="4606" w:type="dxa"/>
            <w:gridSpan w:val="2"/>
          </w:tcPr>
          <w:p w:rsidR="000842FE" w:rsidRPr="000F4ABE" w:rsidRDefault="000842FE" w:rsidP="001968F1">
            <w:pPr>
              <w:rPr>
                <w:rFonts w:ascii="Arial" w:hAnsi="Arial" w:cs="Arial"/>
              </w:rPr>
            </w:pPr>
            <w:r w:rsidRPr="000F4ABE">
              <w:rPr>
                <w:rFonts w:ascii="Arial" w:hAnsi="Arial" w:cs="Arial"/>
              </w:rPr>
              <w:t>Das Projekt wird freigegeben</w:t>
            </w:r>
          </w:p>
        </w:tc>
      </w:tr>
      <w:tr w:rsidR="000842FE" w:rsidRPr="000F4ABE" w:rsidTr="00E07DD4">
        <w:tc>
          <w:tcPr>
            <w:tcW w:w="4646" w:type="dxa"/>
            <w:gridSpan w:val="3"/>
          </w:tcPr>
          <w:p w:rsidR="000842FE" w:rsidRPr="000F4ABE" w:rsidRDefault="000842FE" w:rsidP="001968F1">
            <w:pPr>
              <w:rPr>
                <w:rFonts w:ascii="Arial" w:hAnsi="Arial" w:cs="Arial"/>
              </w:rPr>
            </w:pPr>
          </w:p>
        </w:tc>
        <w:tc>
          <w:tcPr>
            <w:tcW w:w="4606" w:type="dxa"/>
            <w:gridSpan w:val="2"/>
          </w:tcPr>
          <w:p w:rsidR="000842FE" w:rsidRPr="000F4ABE" w:rsidRDefault="000842FE" w:rsidP="001968F1">
            <w:pPr>
              <w:rPr>
                <w:rFonts w:ascii="Arial" w:hAnsi="Arial" w:cs="Arial"/>
              </w:rPr>
            </w:pPr>
            <w:r w:rsidRPr="000F4ABE">
              <w:rPr>
                <w:rFonts w:ascii="Arial" w:hAnsi="Arial" w:cs="Arial"/>
              </w:rPr>
              <w:t>Das Projekt wird nicht freigegeben</w:t>
            </w:r>
          </w:p>
        </w:tc>
      </w:tr>
      <w:tr w:rsidR="000842FE" w:rsidRPr="000F4ABE" w:rsidTr="00E07DD4">
        <w:tc>
          <w:tcPr>
            <w:tcW w:w="4646" w:type="dxa"/>
            <w:gridSpan w:val="3"/>
          </w:tcPr>
          <w:p w:rsidR="000842FE" w:rsidRPr="000F4ABE" w:rsidRDefault="000842FE" w:rsidP="001968F1">
            <w:pPr>
              <w:rPr>
                <w:rFonts w:ascii="Arial" w:hAnsi="Arial" w:cs="Arial"/>
              </w:rPr>
            </w:pPr>
            <w:r w:rsidRPr="000F4ABE">
              <w:rPr>
                <w:rFonts w:ascii="Arial" w:hAnsi="Arial" w:cs="Arial"/>
              </w:rPr>
              <w:t>Datum:</w:t>
            </w:r>
          </w:p>
        </w:tc>
        <w:tc>
          <w:tcPr>
            <w:tcW w:w="4606" w:type="dxa"/>
            <w:gridSpan w:val="2"/>
          </w:tcPr>
          <w:p w:rsidR="000842FE" w:rsidRPr="000F4ABE" w:rsidRDefault="00C45540" w:rsidP="001968F1">
            <w:pPr>
              <w:rPr>
                <w:rFonts w:ascii="Arial" w:hAnsi="Arial" w:cs="Arial"/>
              </w:rPr>
            </w:pPr>
            <w:r w:rsidRPr="000F4ABE">
              <w:rPr>
                <w:rFonts w:ascii="Arial" w:hAnsi="Arial" w:cs="Arial"/>
                <w:b/>
              </w:rPr>
              <w:t>XX.XX.20XX</w:t>
            </w:r>
          </w:p>
        </w:tc>
      </w:tr>
      <w:tr w:rsidR="000842FE" w:rsidRPr="000F4ABE" w:rsidTr="00E07DD4">
        <w:tc>
          <w:tcPr>
            <w:tcW w:w="4646" w:type="dxa"/>
            <w:gridSpan w:val="3"/>
          </w:tcPr>
          <w:p w:rsidR="000842FE" w:rsidRPr="000F4ABE" w:rsidRDefault="000842FE" w:rsidP="001968F1">
            <w:pPr>
              <w:rPr>
                <w:rFonts w:ascii="Arial" w:hAnsi="Arial" w:cs="Arial"/>
              </w:rPr>
            </w:pPr>
            <w:r w:rsidRPr="000F4ABE">
              <w:rPr>
                <w:rFonts w:ascii="Arial" w:hAnsi="Arial" w:cs="Arial"/>
              </w:rPr>
              <w:t>Unterschrift Auftraggeber:</w:t>
            </w:r>
          </w:p>
        </w:tc>
        <w:tc>
          <w:tcPr>
            <w:tcW w:w="4606" w:type="dxa"/>
            <w:gridSpan w:val="2"/>
          </w:tcPr>
          <w:p w:rsidR="000842FE" w:rsidRPr="000F4ABE" w:rsidRDefault="00120597" w:rsidP="001968F1">
            <w:pPr>
              <w:rPr>
                <w:rFonts w:ascii="Arial" w:hAnsi="Arial" w:cs="Arial"/>
              </w:rPr>
            </w:pPr>
            <w:r w:rsidRPr="000F4ABE">
              <w:rPr>
                <w:rFonts w:ascii="Arial" w:hAnsi="Arial" w:cs="Arial"/>
                <w:b/>
              </w:rPr>
              <w:t>Geschäftsleiter</w:t>
            </w:r>
          </w:p>
        </w:tc>
      </w:tr>
      <w:tr w:rsidR="000842FE" w:rsidRPr="000F4ABE" w:rsidTr="00E07DD4">
        <w:tc>
          <w:tcPr>
            <w:tcW w:w="4646" w:type="dxa"/>
            <w:gridSpan w:val="3"/>
          </w:tcPr>
          <w:p w:rsidR="000842FE" w:rsidRPr="000F4ABE" w:rsidRDefault="000842FE" w:rsidP="001968F1">
            <w:pPr>
              <w:rPr>
                <w:rFonts w:ascii="Arial" w:hAnsi="Arial" w:cs="Arial"/>
              </w:rPr>
            </w:pPr>
            <w:r w:rsidRPr="000F4ABE">
              <w:rPr>
                <w:rFonts w:ascii="Arial" w:hAnsi="Arial" w:cs="Arial"/>
              </w:rPr>
              <w:t>Unterschrift Auftragnehmer:</w:t>
            </w:r>
          </w:p>
        </w:tc>
        <w:tc>
          <w:tcPr>
            <w:tcW w:w="4606" w:type="dxa"/>
            <w:gridSpan w:val="2"/>
          </w:tcPr>
          <w:p w:rsidR="000842FE" w:rsidRPr="000F4ABE" w:rsidRDefault="00120597" w:rsidP="001968F1">
            <w:pPr>
              <w:rPr>
                <w:rFonts w:ascii="Arial" w:hAnsi="Arial" w:cs="Arial"/>
              </w:rPr>
            </w:pPr>
            <w:r w:rsidRPr="000F4ABE">
              <w:rPr>
                <w:rFonts w:ascii="Arial" w:hAnsi="Arial" w:cs="Arial"/>
                <w:b/>
              </w:rPr>
              <w:t>SchülerIn1</w:t>
            </w:r>
          </w:p>
        </w:tc>
      </w:tr>
    </w:tbl>
    <w:p w:rsidR="001F01B4" w:rsidRPr="000F4ABE" w:rsidRDefault="001F01B4" w:rsidP="001F01B4">
      <w:pPr>
        <w:ind w:left="360"/>
        <w:rPr>
          <w:rFonts w:ascii="Arial" w:hAnsi="Arial" w:cs="Arial"/>
        </w:rPr>
      </w:pPr>
    </w:p>
    <w:sectPr w:rsidR="001F01B4" w:rsidRPr="000F4ABE">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229" w:rsidRDefault="00C34229" w:rsidP="00FA27A8">
      <w:pPr>
        <w:spacing w:after="0" w:line="240" w:lineRule="auto"/>
      </w:pPr>
      <w:r>
        <w:separator/>
      </w:r>
    </w:p>
  </w:endnote>
  <w:endnote w:type="continuationSeparator" w:id="0">
    <w:p w:rsidR="00C34229" w:rsidRDefault="00C34229" w:rsidP="00FA2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7748388"/>
      <w:docPartObj>
        <w:docPartGallery w:val="Page Numbers (Bottom of Page)"/>
        <w:docPartUnique/>
      </w:docPartObj>
    </w:sdtPr>
    <w:sdtEndPr>
      <w:rPr>
        <w:rFonts w:ascii="Arial" w:hAnsi="Arial" w:cs="Arial"/>
        <w:sz w:val="20"/>
        <w:szCs w:val="20"/>
      </w:rPr>
    </w:sdtEndPr>
    <w:sdtContent>
      <w:p w:rsidR="00E8786D" w:rsidRPr="00E8786D" w:rsidRDefault="00E8786D">
        <w:pPr>
          <w:pStyle w:val="Fuzeile"/>
          <w:jc w:val="right"/>
          <w:rPr>
            <w:rFonts w:ascii="Arial" w:hAnsi="Arial" w:cs="Arial"/>
            <w:sz w:val="20"/>
            <w:szCs w:val="20"/>
          </w:rPr>
        </w:pPr>
        <w:r w:rsidRPr="00E8786D">
          <w:rPr>
            <w:rFonts w:ascii="Arial" w:hAnsi="Arial" w:cs="Arial"/>
            <w:sz w:val="20"/>
            <w:szCs w:val="20"/>
          </w:rPr>
          <w:fldChar w:fldCharType="begin"/>
        </w:r>
        <w:r w:rsidRPr="00E8786D">
          <w:rPr>
            <w:rFonts w:ascii="Arial" w:hAnsi="Arial" w:cs="Arial"/>
            <w:sz w:val="20"/>
            <w:szCs w:val="20"/>
          </w:rPr>
          <w:instrText>PAGE   \* MERGEFORMAT</w:instrText>
        </w:r>
        <w:r w:rsidRPr="00E8786D">
          <w:rPr>
            <w:rFonts w:ascii="Arial" w:hAnsi="Arial" w:cs="Arial"/>
            <w:sz w:val="20"/>
            <w:szCs w:val="20"/>
          </w:rPr>
          <w:fldChar w:fldCharType="separate"/>
        </w:r>
        <w:r w:rsidR="00F07EF1">
          <w:rPr>
            <w:rFonts w:ascii="Arial" w:hAnsi="Arial" w:cs="Arial"/>
            <w:noProof/>
            <w:sz w:val="20"/>
            <w:szCs w:val="20"/>
          </w:rPr>
          <w:t>7</w:t>
        </w:r>
        <w:r w:rsidRPr="00E8786D">
          <w:rPr>
            <w:rFonts w:ascii="Arial" w:hAnsi="Arial" w:cs="Arial"/>
            <w:sz w:val="20"/>
            <w:szCs w:val="20"/>
          </w:rPr>
          <w:fldChar w:fldCharType="end"/>
        </w:r>
      </w:p>
    </w:sdtContent>
  </w:sdt>
  <w:p w:rsidR="00E8786D" w:rsidRDefault="00E8786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229" w:rsidRDefault="00C34229" w:rsidP="00FA27A8">
      <w:pPr>
        <w:spacing w:after="0" w:line="240" w:lineRule="auto"/>
      </w:pPr>
      <w:r>
        <w:separator/>
      </w:r>
    </w:p>
  </w:footnote>
  <w:footnote w:type="continuationSeparator" w:id="0">
    <w:p w:rsidR="00C34229" w:rsidRDefault="00C34229" w:rsidP="00FA27A8">
      <w:pPr>
        <w:spacing w:after="0" w:line="240" w:lineRule="auto"/>
      </w:pPr>
      <w:r>
        <w:continuationSeparator/>
      </w:r>
    </w:p>
  </w:footnote>
  <w:footnote w:id="1">
    <w:p w:rsidR="00FA27A8" w:rsidRPr="00E8786D" w:rsidRDefault="00FA27A8">
      <w:pPr>
        <w:pStyle w:val="Funotentext"/>
        <w:rPr>
          <w:rFonts w:ascii="Arial" w:hAnsi="Arial" w:cs="Arial"/>
          <w:sz w:val="18"/>
          <w:szCs w:val="18"/>
        </w:rPr>
      </w:pPr>
      <w:r w:rsidRPr="00E8786D">
        <w:rPr>
          <w:rStyle w:val="Funotenzeichen"/>
          <w:rFonts w:ascii="Arial" w:hAnsi="Arial" w:cs="Arial"/>
          <w:sz w:val="18"/>
          <w:szCs w:val="18"/>
        </w:rPr>
        <w:footnoteRef/>
      </w:r>
      <w:r w:rsidRPr="00E8786D">
        <w:rPr>
          <w:rFonts w:ascii="Arial" w:hAnsi="Arial" w:cs="Arial"/>
          <w:sz w:val="18"/>
          <w:szCs w:val="18"/>
        </w:rPr>
        <w:t xml:space="preserve"> SWOT: </w:t>
      </w:r>
      <w:proofErr w:type="spellStart"/>
      <w:r w:rsidRPr="00E8786D">
        <w:rPr>
          <w:rFonts w:ascii="Arial" w:hAnsi="Arial" w:cs="Arial"/>
          <w:sz w:val="18"/>
          <w:szCs w:val="18"/>
        </w:rPr>
        <w:t>Strength-Weaknesses-Opportunities-Threats</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1847"/>
    <w:multiLevelType w:val="hybridMultilevel"/>
    <w:tmpl w:val="0CAC9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DF911BD"/>
    <w:multiLevelType w:val="hybridMultilevel"/>
    <w:tmpl w:val="58CAC58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nsid w:val="305D0AAA"/>
    <w:multiLevelType w:val="hybridMultilevel"/>
    <w:tmpl w:val="9BA0C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49F6CFE"/>
    <w:multiLevelType w:val="hybridMultilevel"/>
    <w:tmpl w:val="47D8AD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4B65C15"/>
    <w:multiLevelType w:val="hybridMultilevel"/>
    <w:tmpl w:val="C170820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nsid w:val="3DD14CC8"/>
    <w:multiLevelType w:val="hybridMultilevel"/>
    <w:tmpl w:val="622E08CC"/>
    <w:lvl w:ilvl="0" w:tplc="485A00A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05B2D83"/>
    <w:multiLevelType w:val="hybridMultilevel"/>
    <w:tmpl w:val="92D67E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3B66136"/>
    <w:multiLevelType w:val="multilevel"/>
    <w:tmpl w:val="6548EF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5F80D87"/>
    <w:multiLevelType w:val="hybridMultilevel"/>
    <w:tmpl w:val="C39003E0"/>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nsid w:val="5A4E246A"/>
    <w:multiLevelType w:val="hybridMultilevel"/>
    <w:tmpl w:val="C6A2D5D2"/>
    <w:lvl w:ilvl="0" w:tplc="901E47F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2EB15D4"/>
    <w:multiLevelType w:val="hybridMultilevel"/>
    <w:tmpl w:val="2D103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4277BA3"/>
    <w:multiLevelType w:val="hybridMultilevel"/>
    <w:tmpl w:val="C5EA4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5E72A5F"/>
    <w:multiLevelType w:val="hybridMultilevel"/>
    <w:tmpl w:val="ED4AEB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ABB48CC"/>
    <w:multiLevelType w:val="hybridMultilevel"/>
    <w:tmpl w:val="EC343C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1312D53"/>
    <w:multiLevelType w:val="hybridMultilevel"/>
    <w:tmpl w:val="F6802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3BC4A25"/>
    <w:multiLevelType w:val="hybridMultilevel"/>
    <w:tmpl w:val="7D746B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5"/>
  </w:num>
  <w:num w:numId="4">
    <w:abstractNumId w:val="4"/>
  </w:num>
  <w:num w:numId="5">
    <w:abstractNumId w:val="1"/>
  </w:num>
  <w:num w:numId="6">
    <w:abstractNumId w:val="14"/>
  </w:num>
  <w:num w:numId="7">
    <w:abstractNumId w:val="3"/>
  </w:num>
  <w:num w:numId="8">
    <w:abstractNumId w:val="2"/>
  </w:num>
  <w:num w:numId="9">
    <w:abstractNumId w:val="0"/>
  </w:num>
  <w:num w:numId="10">
    <w:abstractNumId w:val="12"/>
  </w:num>
  <w:num w:numId="11">
    <w:abstractNumId w:val="8"/>
  </w:num>
  <w:num w:numId="12">
    <w:abstractNumId w:val="9"/>
  </w:num>
  <w:num w:numId="13">
    <w:abstractNumId w:val="11"/>
  </w:num>
  <w:num w:numId="14">
    <w:abstractNumId w:val="10"/>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2F6"/>
    <w:rsid w:val="000842FE"/>
    <w:rsid w:val="000F4ABE"/>
    <w:rsid w:val="001103F1"/>
    <w:rsid w:val="00120597"/>
    <w:rsid w:val="001A7A12"/>
    <w:rsid w:val="001F01B4"/>
    <w:rsid w:val="00277542"/>
    <w:rsid w:val="003712F6"/>
    <w:rsid w:val="0045624B"/>
    <w:rsid w:val="00521FCB"/>
    <w:rsid w:val="005E20B8"/>
    <w:rsid w:val="005E2EAC"/>
    <w:rsid w:val="00672468"/>
    <w:rsid w:val="006D37AB"/>
    <w:rsid w:val="00844487"/>
    <w:rsid w:val="00975CF7"/>
    <w:rsid w:val="00C34229"/>
    <w:rsid w:val="00C45540"/>
    <w:rsid w:val="00CD09EC"/>
    <w:rsid w:val="00DA70C5"/>
    <w:rsid w:val="00E07DD4"/>
    <w:rsid w:val="00E35A65"/>
    <w:rsid w:val="00E8786D"/>
    <w:rsid w:val="00F07EF1"/>
    <w:rsid w:val="00F51EBE"/>
    <w:rsid w:val="00FA27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75CF7"/>
    <w:pPr>
      <w:ind w:left="720"/>
      <w:contextualSpacing/>
    </w:pPr>
  </w:style>
  <w:style w:type="paragraph" w:styleId="Sprechblasentext">
    <w:name w:val="Balloon Text"/>
    <w:basedOn w:val="Standard"/>
    <w:link w:val="SprechblasentextZchn"/>
    <w:uiPriority w:val="99"/>
    <w:semiHidden/>
    <w:unhideWhenUsed/>
    <w:rsid w:val="00975CF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5CF7"/>
    <w:rPr>
      <w:rFonts w:ascii="Tahoma" w:hAnsi="Tahoma" w:cs="Tahoma"/>
      <w:sz w:val="16"/>
      <w:szCs w:val="16"/>
    </w:rPr>
  </w:style>
  <w:style w:type="paragraph" w:styleId="Funotentext">
    <w:name w:val="footnote text"/>
    <w:basedOn w:val="Standard"/>
    <w:link w:val="FunotentextZchn"/>
    <w:uiPriority w:val="99"/>
    <w:semiHidden/>
    <w:unhideWhenUsed/>
    <w:rsid w:val="00FA27A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A27A8"/>
    <w:rPr>
      <w:sz w:val="20"/>
      <w:szCs w:val="20"/>
    </w:rPr>
  </w:style>
  <w:style w:type="character" w:styleId="Funotenzeichen">
    <w:name w:val="footnote reference"/>
    <w:basedOn w:val="Absatz-Standardschriftart"/>
    <w:uiPriority w:val="99"/>
    <w:semiHidden/>
    <w:unhideWhenUsed/>
    <w:rsid w:val="00FA27A8"/>
    <w:rPr>
      <w:vertAlign w:val="superscript"/>
    </w:rPr>
  </w:style>
  <w:style w:type="table" w:styleId="Tabellenraster">
    <w:name w:val="Table Grid"/>
    <w:basedOn w:val="NormaleTabelle"/>
    <w:uiPriority w:val="59"/>
    <w:rsid w:val="001F0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0842FE"/>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Kopfzeile">
    <w:name w:val="header"/>
    <w:basedOn w:val="Standard"/>
    <w:link w:val="KopfzeileZchn"/>
    <w:uiPriority w:val="99"/>
    <w:unhideWhenUsed/>
    <w:rsid w:val="00E878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86D"/>
  </w:style>
  <w:style w:type="paragraph" w:styleId="Fuzeile">
    <w:name w:val="footer"/>
    <w:basedOn w:val="Standard"/>
    <w:link w:val="FuzeileZchn"/>
    <w:uiPriority w:val="99"/>
    <w:unhideWhenUsed/>
    <w:rsid w:val="00E878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8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75CF7"/>
    <w:pPr>
      <w:ind w:left="720"/>
      <w:contextualSpacing/>
    </w:pPr>
  </w:style>
  <w:style w:type="paragraph" w:styleId="Sprechblasentext">
    <w:name w:val="Balloon Text"/>
    <w:basedOn w:val="Standard"/>
    <w:link w:val="SprechblasentextZchn"/>
    <w:uiPriority w:val="99"/>
    <w:semiHidden/>
    <w:unhideWhenUsed/>
    <w:rsid w:val="00975CF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5CF7"/>
    <w:rPr>
      <w:rFonts w:ascii="Tahoma" w:hAnsi="Tahoma" w:cs="Tahoma"/>
      <w:sz w:val="16"/>
      <w:szCs w:val="16"/>
    </w:rPr>
  </w:style>
  <w:style w:type="paragraph" w:styleId="Funotentext">
    <w:name w:val="footnote text"/>
    <w:basedOn w:val="Standard"/>
    <w:link w:val="FunotentextZchn"/>
    <w:uiPriority w:val="99"/>
    <w:semiHidden/>
    <w:unhideWhenUsed/>
    <w:rsid w:val="00FA27A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A27A8"/>
    <w:rPr>
      <w:sz w:val="20"/>
      <w:szCs w:val="20"/>
    </w:rPr>
  </w:style>
  <w:style w:type="character" w:styleId="Funotenzeichen">
    <w:name w:val="footnote reference"/>
    <w:basedOn w:val="Absatz-Standardschriftart"/>
    <w:uiPriority w:val="99"/>
    <w:semiHidden/>
    <w:unhideWhenUsed/>
    <w:rsid w:val="00FA27A8"/>
    <w:rPr>
      <w:vertAlign w:val="superscript"/>
    </w:rPr>
  </w:style>
  <w:style w:type="table" w:styleId="Tabellenraster">
    <w:name w:val="Table Grid"/>
    <w:basedOn w:val="NormaleTabelle"/>
    <w:uiPriority w:val="59"/>
    <w:rsid w:val="001F0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0842FE"/>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Kopfzeile">
    <w:name w:val="header"/>
    <w:basedOn w:val="Standard"/>
    <w:link w:val="KopfzeileZchn"/>
    <w:uiPriority w:val="99"/>
    <w:unhideWhenUsed/>
    <w:rsid w:val="00E878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86D"/>
  </w:style>
  <w:style w:type="paragraph" w:styleId="Fuzeile">
    <w:name w:val="footer"/>
    <w:basedOn w:val="Standard"/>
    <w:link w:val="FuzeileZchn"/>
    <w:uiPriority w:val="99"/>
    <w:unhideWhenUsed/>
    <w:rsid w:val="00E878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300CD-A26F-4134-8473-852E71848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967</Words>
  <Characters>6097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Georg Westermann Verlag GmbH &amp; Co. KG</Company>
  <LinksUpToDate>false</LinksUpToDate>
  <CharactersWithSpaces>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Köper</dc:creator>
  <cp:lastModifiedBy>Goezenoglu, Christiane</cp:lastModifiedBy>
  <cp:revision>3</cp:revision>
  <dcterms:created xsi:type="dcterms:W3CDTF">2020-04-20T07:52:00Z</dcterms:created>
  <dcterms:modified xsi:type="dcterms:W3CDTF">2020-04-20T07:58:00Z</dcterms:modified>
</cp:coreProperties>
</file>